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BB88" w14:textId="7F0ABE71" w:rsidR="00895CB4" w:rsidRPr="004F2B85" w:rsidRDefault="0062173C" w:rsidP="000A20C2">
      <w:pPr>
        <w:pStyle w:val="Heading1"/>
        <w:rPr>
          <w:rFonts w:ascii="Arial" w:hAnsi="Arial"/>
          <w:bCs/>
          <w:color w:val="auto"/>
          <w:szCs w:val="28"/>
        </w:rPr>
      </w:pPr>
      <w:bookmarkStart w:id="0" w:name="_GoBack"/>
      <w:bookmarkEnd w:id="0"/>
      <w:r w:rsidRPr="004F2B85">
        <w:rPr>
          <w:rFonts w:ascii="Arial" w:hAnsi="Arial"/>
          <w:bCs/>
          <w:color w:val="auto"/>
          <w:szCs w:val="28"/>
        </w:rPr>
        <w:t>Pre</w:t>
      </w:r>
      <w:r w:rsidR="00F911EF">
        <w:rPr>
          <w:rFonts w:ascii="Arial" w:hAnsi="Arial"/>
          <w:bCs/>
          <w:color w:val="auto"/>
          <w:szCs w:val="28"/>
        </w:rPr>
        <w:t>-</w:t>
      </w:r>
      <w:r w:rsidR="00770964">
        <w:rPr>
          <w:rFonts w:ascii="Arial" w:hAnsi="Arial"/>
          <w:bCs/>
          <w:color w:val="auto"/>
          <w:szCs w:val="28"/>
        </w:rPr>
        <w:t>L</w:t>
      </w:r>
      <w:r w:rsidR="00854DB7" w:rsidRPr="004F2B85">
        <w:rPr>
          <w:rFonts w:ascii="Arial" w:hAnsi="Arial"/>
          <w:bCs/>
          <w:color w:val="auto"/>
          <w:szCs w:val="28"/>
        </w:rPr>
        <w:t>ab Information</w:t>
      </w:r>
    </w:p>
    <w:p w14:paraId="762C0ED2" w14:textId="09762BBF" w:rsidR="00854DB7" w:rsidRDefault="00854DB7" w:rsidP="00BF11F0">
      <w:pPr>
        <w:keepNext w:val="0"/>
        <w:autoSpaceDE w:val="0"/>
        <w:autoSpaceDN w:val="0"/>
        <w:adjustRightInd w:val="0"/>
        <w:spacing w:after="0"/>
        <w:ind w:left="1440" w:hanging="1440"/>
        <w:rPr>
          <w:rFonts w:eastAsia="MS Mincho" w:cs="Arial"/>
          <w:szCs w:val="20"/>
        </w:rPr>
      </w:pPr>
      <w:r w:rsidRPr="00BF11F0">
        <w:rPr>
          <w:b/>
        </w:rPr>
        <w:t>Purpose</w:t>
      </w:r>
      <w:r w:rsidRPr="002F684D">
        <w:tab/>
      </w:r>
      <w:r w:rsidR="00BF11F0">
        <w:rPr>
          <w:rFonts w:eastAsia="MS Mincho" w:cs="Arial"/>
          <w:szCs w:val="20"/>
        </w:rPr>
        <w:t xml:space="preserve">Explore the differences between physical changes and chemical changes by performing </w:t>
      </w:r>
      <w:r w:rsidR="00BF11F0" w:rsidRPr="00BF11F0">
        <w:rPr>
          <w:rFonts w:eastAsia="MS Mincho" w:cs="Arial"/>
          <w:szCs w:val="20"/>
        </w:rPr>
        <w:t>an experiment.</w:t>
      </w:r>
    </w:p>
    <w:p w14:paraId="1578FA7B" w14:textId="77777777" w:rsidR="00BF11F0" w:rsidRPr="00BF11F0" w:rsidRDefault="00BF11F0" w:rsidP="00BF11F0">
      <w:pPr>
        <w:keepNext w:val="0"/>
        <w:autoSpaceDE w:val="0"/>
        <w:autoSpaceDN w:val="0"/>
        <w:adjustRightInd w:val="0"/>
        <w:spacing w:after="0"/>
        <w:rPr>
          <w:rFonts w:eastAsia="MS Mincho" w:cs="Arial"/>
          <w:szCs w:val="20"/>
        </w:rPr>
      </w:pPr>
    </w:p>
    <w:p w14:paraId="134173E5" w14:textId="77777777" w:rsidR="00854DB7" w:rsidRPr="002F684D" w:rsidRDefault="00854DB7" w:rsidP="00854DB7">
      <w:pPr>
        <w:pStyle w:val="hanginglist"/>
        <w:rPr>
          <w:b w:val="0"/>
        </w:rPr>
      </w:pPr>
      <w:r w:rsidRPr="002F684D">
        <w:t>Time</w:t>
      </w:r>
      <w:r w:rsidRPr="002F684D">
        <w:tab/>
      </w:r>
      <w:r w:rsidRPr="002F684D">
        <w:rPr>
          <w:b w:val="0"/>
        </w:rPr>
        <w:t>Approximately 45 minutes</w:t>
      </w:r>
    </w:p>
    <w:p w14:paraId="61C3F29A" w14:textId="6EEDA43B" w:rsidR="009B41AE" w:rsidRDefault="00854DB7" w:rsidP="00594F44">
      <w:pPr>
        <w:pStyle w:val="hanginglist"/>
        <w:rPr>
          <w:rFonts w:eastAsia="MS Mincho" w:cs="Arial"/>
          <w:b w:val="0"/>
          <w:szCs w:val="20"/>
        </w:rPr>
      </w:pPr>
      <w:r w:rsidRPr="002F684D">
        <w:t>Question</w:t>
      </w:r>
      <w:r w:rsidRPr="002F684D">
        <w:tab/>
      </w:r>
      <w:r w:rsidR="00BF11F0" w:rsidRPr="00BF11F0">
        <w:rPr>
          <w:rFonts w:eastAsia="MS Mincho" w:cs="Arial"/>
          <w:b w:val="0"/>
          <w:szCs w:val="20"/>
        </w:rPr>
        <w:t>How can you distinguish a physical change from a chemical change?</w:t>
      </w:r>
    </w:p>
    <w:p w14:paraId="59C4CB3D" w14:textId="045FAFBD" w:rsidR="00BF11F0" w:rsidRDefault="00BF11F0" w:rsidP="00BF11F0">
      <w:pPr>
        <w:keepNext w:val="0"/>
        <w:autoSpaceDE w:val="0"/>
        <w:autoSpaceDN w:val="0"/>
        <w:adjustRightInd w:val="0"/>
        <w:spacing w:after="0"/>
        <w:ind w:left="1440" w:hanging="1440"/>
        <w:rPr>
          <w:rFonts w:eastAsia="MS Mincho" w:cs="Arial"/>
          <w:szCs w:val="20"/>
        </w:rPr>
      </w:pPr>
      <w:r w:rsidRPr="00BF11F0">
        <w:rPr>
          <w:b/>
        </w:rPr>
        <w:t>Hypothesis</w:t>
      </w:r>
      <w:r>
        <w:tab/>
      </w:r>
      <w:r>
        <w:rPr>
          <w:rFonts w:eastAsia="MS Mincho" w:cs="Arial"/>
          <w:szCs w:val="20"/>
        </w:rPr>
        <w:t>If a substance undergoes a physical change, then most of its original properties will be retained because a new substance is not formed.</w:t>
      </w:r>
    </w:p>
    <w:p w14:paraId="41E94EA4" w14:textId="77777777" w:rsidR="0003119F" w:rsidRDefault="0003119F" w:rsidP="0003119F">
      <w:pPr>
        <w:keepNext w:val="0"/>
        <w:autoSpaceDE w:val="0"/>
        <w:autoSpaceDN w:val="0"/>
        <w:adjustRightInd w:val="0"/>
        <w:spacing w:after="0"/>
        <w:rPr>
          <w:rFonts w:eastAsia="MS Mincho" w:cs="Arial"/>
          <w:b/>
          <w:bCs/>
          <w:szCs w:val="20"/>
        </w:rPr>
      </w:pPr>
    </w:p>
    <w:p w14:paraId="22052F00" w14:textId="34E5BD3D" w:rsidR="00BF11F0" w:rsidRDefault="00BF11F0" w:rsidP="0003119F">
      <w:pPr>
        <w:keepNext w:val="0"/>
        <w:autoSpaceDE w:val="0"/>
        <w:autoSpaceDN w:val="0"/>
        <w:adjustRightInd w:val="0"/>
        <w:spacing w:after="0"/>
        <w:ind w:left="144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OR: </w:t>
      </w:r>
      <w:r>
        <w:rPr>
          <w:rFonts w:eastAsia="MS Mincho" w:cs="Arial"/>
          <w:szCs w:val="20"/>
        </w:rPr>
        <w:t>If a substance undergoes a chemical change, then it will not retain its original properties because a new substance is formed.</w:t>
      </w:r>
    </w:p>
    <w:p w14:paraId="1AA76314" w14:textId="77777777" w:rsidR="00BF11F0" w:rsidRPr="00BF11F0" w:rsidRDefault="00BF11F0" w:rsidP="00BF11F0">
      <w:pPr>
        <w:keepNext w:val="0"/>
        <w:autoSpaceDE w:val="0"/>
        <w:autoSpaceDN w:val="0"/>
        <w:adjustRightInd w:val="0"/>
        <w:spacing w:after="0"/>
        <w:ind w:left="1440"/>
        <w:rPr>
          <w:rFonts w:eastAsia="MS Mincho" w:cs="Arial"/>
          <w:szCs w:val="20"/>
        </w:rPr>
      </w:pPr>
    </w:p>
    <w:p w14:paraId="287A02BE" w14:textId="23CC8430" w:rsidR="002119A7" w:rsidRPr="00491209" w:rsidRDefault="002119A7" w:rsidP="00BF11F0">
      <w:pPr>
        <w:keepNext w:val="0"/>
        <w:autoSpaceDE w:val="0"/>
        <w:autoSpaceDN w:val="0"/>
        <w:adjustRightInd w:val="0"/>
        <w:spacing w:after="0"/>
        <w:ind w:left="1440" w:hanging="1440"/>
        <w:rPr>
          <w:rFonts w:eastAsia="MS Mincho" w:cs="Arial"/>
          <w:szCs w:val="20"/>
        </w:rPr>
      </w:pPr>
      <w:r w:rsidRPr="00491209">
        <w:rPr>
          <w:b/>
        </w:rPr>
        <w:t>Summary</w:t>
      </w:r>
      <w:r w:rsidRPr="002F684D">
        <w:tab/>
      </w:r>
      <w:r w:rsidR="00BF11F0">
        <w:rPr>
          <w:rFonts w:eastAsia="MS Mincho" w:cs="Arial"/>
          <w:szCs w:val="20"/>
        </w:rPr>
        <w:t xml:space="preserve">You will conduct 8 experiments and determine whether you observed a physical or chemical change. </w:t>
      </w:r>
    </w:p>
    <w:p w14:paraId="6BC7FCFA" w14:textId="77777777" w:rsidR="00854DB7" w:rsidRPr="00594F44" w:rsidRDefault="00854DB7" w:rsidP="00277E45">
      <w:pPr>
        <w:pStyle w:val="Heading1"/>
      </w:pPr>
      <w:r w:rsidRPr="00594F44">
        <w:t>Safety</w:t>
      </w:r>
    </w:p>
    <w:p w14:paraId="3DC79735" w14:textId="0B8C486E" w:rsidR="00154C59" w:rsidRPr="00154C59" w:rsidRDefault="00154C59" w:rsidP="00154C59">
      <w:p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rPr>
          <w:rFonts w:eastAsia="MS Mincho" w:cs="Arial"/>
          <w:szCs w:val="20"/>
        </w:rPr>
        <w:t>Behavior in the lab must be purposeful. Be sure to do the following:</w:t>
      </w:r>
    </w:p>
    <w:p w14:paraId="1FC36347" w14:textId="79C73E88" w:rsidR="00154C59" w:rsidRPr="00154C59" w:rsidRDefault="00154C59" w:rsidP="00594F44">
      <w:pPr>
        <w:numPr>
          <w:ilvl w:val="0"/>
          <w:numId w:val="6"/>
        </w:num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rPr>
          <w:rFonts w:eastAsia="MS Mincho" w:cs="Arial"/>
          <w:szCs w:val="20"/>
        </w:rPr>
        <w:t>Keep work area clear and uncluttered.</w:t>
      </w:r>
    </w:p>
    <w:p w14:paraId="7708B0FB" w14:textId="77777777" w:rsidR="00154C59" w:rsidRDefault="00154C59" w:rsidP="00154C59">
      <w:pPr>
        <w:numPr>
          <w:ilvl w:val="0"/>
          <w:numId w:val="6"/>
        </w:num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rPr>
          <w:rFonts w:eastAsia="MS Mincho" w:cs="Arial"/>
          <w:szCs w:val="20"/>
        </w:rPr>
        <w:t>Always wear a lab coat and safety goggles when performing an experiment.</w:t>
      </w:r>
    </w:p>
    <w:p w14:paraId="7D7FDE3C" w14:textId="5CF13B73" w:rsidR="00154C59" w:rsidRPr="008768A3" w:rsidRDefault="00154C59" w:rsidP="00154C59">
      <w:pPr>
        <w:numPr>
          <w:ilvl w:val="0"/>
          <w:numId w:val="6"/>
        </w:num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 w:rsidRPr="00154C59">
        <w:rPr>
          <w:rFonts w:eastAsia="MS Mincho" w:cs="Arial"/>
          <w:szCs w:val="20"/>
        </w:rPr>
        <w:t xml:space="preserve">Use the right gear such as chemical resistant gloves (when handling chemicals) and tongs </w:t>
      </w:r>
      <w:r w:rsidR="006603D1">
        <w:rPr>
          <w:rFonts w:eastAsia="MS Mincho" w:cs="Arial"/>
          <w:szCs w:val="20"/>
        </w:rPr>
        <w:br/>
      </w:r>
      <w:r w:rsidRPr="00154C59">
        <w:rPr>
          <w:rFonts w:eastAsia="MS Mincho" w:cs="Arial"/>
          <w:szCs w:val="20"/>
        </w:rPr>
        <w:t>(when moving hot beakers and crucibles).</w:t>
      </w:r>
    </w:p>
    <w:p w14:paraId="54916D9D" w14:textId="161BCC10" w:rsidR="00154C59" w:rsidRPr="008768A3" w:rsidRDefault="008768A3" w:rsidP="00854DB7">
      <w:pPr>
        <w:numPr>
          <w:ilvl w:val="0"/>
          <w:numId w:val="6"/>
        </w:num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rPr>
          <w:rFonts w:eastAsia="MS Mincho" w:cs="Arial"/>
          <w:szCs w:val="20"/>
        </w:rPr>
        <w:t>Use caution when handling chemicals and hot materials.</w:t>
      </w:r>
    </w:p>
    <w:p w14:paraId="4370501D" w14:textId="0AF41AD6" w:rsidR="008768A3" w:rsidRPr="008768A3" w:rsidRDefault="008768A3" w:rsidP="00854DB7">
      <w:pPr>
        <w:numPr>
          <w:ilvl w:val="0"/>
          <w:numId w:val="6"/>
        </w:num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rPr>
          <w:rFonts w:eastAsia="MS Mincho" w:cs="Arial"/>
          <w:szCs w:val="20"/>
        </w:rPr>
        <w:t>Check glassware such as beakers and crucibles for cracks and chips prior to use.</w:t>
      </w:r>
    </w:p>
    <w:p w14:paraId="51B63EA3" w14:textId="74AD3304" w:rsidR="008768A3" w:rsidRPr="008768A3" w:rsidRDefault="008768A3" w:rsidP="00854DB7">
      <w:pPr>
        <w:numPr>
          <w:ilvl w:val="0"/>
          <w:numId w:val="6"/>
        </w:num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rPr>
          <w:rFonts w:eastAsia="MS Mincho" w:cs="Arial"/>
          <w:szCs w:val="20"/>
        </w:rPr>
        <w:t>Do not smell or taste any of the chemicals.</w:t>
      </w:r>
    </w:p>
    <w:p w14:paraId="338B13C5" w14:textId="1338F376" w:rsidR="008768A3" w:rsidRPr="008768A3" w:rsidRDefault="008768A3" w:rsidP="00854DB7">
      <w:pPr>
        <w:numPr>
          <w:ilvl w:val="0"/>
          <w:numId w:val="6"/>
        </w:num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rPr>
          <w:rFonts w:eastAsia="MS Mincho" w:cs="Arial"/>
          <w:szCs w:val="20"/>
        </w:rPr>
        <w:t>Report all accidents ‒ no matter how big or small ‒ to your teacher.</w:t>
      </w:r>
    </w:p>
    <w:p w14:paraId="0AE0A60D" w14:textId="59CD47C7" w:rsidR="008768A3" w:rsidRPr="008768A3" w:rsidRDefault="008768A3" w:rsidP="00854DB7">
      <w:pPr>
        <w:numPr>
          <w:ilvl w:val="0"/>
          <w:numId w:val="6"/>
        </w:num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rPr>
          <w:rFonts w:eastAsia="MS Mincho" w:cs="Arial"/>
          <w:szCs w:val="20"/>
        </w:rPr>
        <w:t>Dispose of chemicals as instructed by your teacher.</w:t>
      </w:r>
    </w:p>
    <w:p w14:paraId="1E771235" w14:textId="4B523DAA" w:rsidR="00854DB7" w:rsidRDefault="00293ABC" w:rsidP="00854DB7">
      <w:pPr>
        <w:pStyle w:val="Heading1"/>
      </w:pPr>
      <w:r>
        <w:br w:type="page"/>
      </w:r>
      <w:r w:rsidR="00854DB7" w:rsidRPr="00CA477D">
        <w:lastRenderedPageBreak/>
        <w:t>Procedure</w:t>
      </w:r>
    </w:p>
    <w:p w14:paraId="5902492E" w14:textId="6CD57C5F" w:rsidR="00C5064F" w:rsidRPr="00236029" w:rsidRDefault="00DA1897" w:rsidP="001F7145">
      <w:pPr>
        <w:keepNext w:val="0"/>
        <w:numPr>
          <w:ilvl w:val="0"/>
          <w:numId w:val="8"/>
        </w:numPr>
        <w:tabs>
          <w:tab w:val="clear" w:pos="864"/>
          <w:tab w:val="num" w:pos="720"/>
        </w:tabs>
        <w:spacing w:before="180"/>
        <w:ind w:left="720" w:hanging="720"/>
      </w:pPr>
      <w:r>
        <w:rPr>
          <w:b/>
        </w:rPr>
        <w:t>Materials</w:t>
      </w:r>
      <w:r w:rsidR="002063B2" w:rsidRPr="00F33EDD">
        <w:rPr>
          <w:b/>
        </w:rPr>
        <w:t xml:space="preserve"> 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499"/>
        <w:gridCol w:w="2392"/>
        <w:gridCol w:w="2421"/>
        <w:gridCol w:w="2246"/>
      </w:tblGrid>
      <w:tr w:rsidR="00581F42" w14:paraId="56589878" w14:textId="327488CC" w:rsidTr="00581F42">
        <w:trPr>
          <w:trHeight w:val="1440"/>
        </w:trPr>
        <w:tc>
          <w:tcPr>
            <w:tcW w:w="2499" w:type="dxa"/>
            <w:shd w:val="clear" w:color="auto" w:fill="auto"/>
          </w:tcPr>
          <w:p w14:paraId="2B5F257E" w14:textId="3C48BD92" w:rsidR="00581F42" w:rsidRDefault="00581F42" w:rsidP="00DA1897">
            <w:pPr>
              <w:keepNext w:val="0"/>
              <w:autoSpaceDE w:val="0"/>
              <w:autoSpaceDN w:val="0"/>
              <w:adjustRightInd w:val="0"/>
              <w:spacing w:after="0"/>
              <w:rPr>
                <w:rFonts w:eastAsia="MS Mincho" w:cs="Arial"/>
                <w:b/>
                <w:bCs/>
                <w:szCs w:val="20"/>
              </w:rPr>
            </w:pPr>
            <w:r>
              <w:rPr>
                <w:rFonts w:eastAsia="MS Mincho" w:cs="Arial"/>
                <w:b/>
                <w:bCs/>
                <w:szCs w:val="20"/>
              </w:rPr>
              <w:t>Steps 2 and 3</w:t>
            </w:r>
          </w:p>
          <w:p w14:paraId="724C4BC8" w14:textId="77777777" w:rsidR="00581F42" w:rsidRPr="00DA1897" w:rsidRDefault="00581F42" w:rsidP="0075619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ind w:left="162" w:hanging="180"/>
              <w:rPr>
                <w:rFonts w:eastAsia="MS Mincho" w:cs="Arial"/>
                <w:b/>
                <w:bCs/>
                <w:szCs w:val="20"/>
              </w:rPr>
            </w:pPr>
            <w:r w:rsidRPr="00DA1897">
              <w:rPr>
                <w:rFonts w:eastAsia="MS Mincho" w:cs="Arial"/>
                <w:szCs w:val="20"/>
              </w:rPr>
              <w:t>2 inch piece of</w:t>
            </w:r>
            <w:r>
              <w:rPr>
                <w:rFonts w:eastAsia="MS Mincho" w:cs="Arial"/>
                <w:szCs w:val="20"/>
              </w:rPr>
              <w:t xml:space="preserve"> </w:t>
            </w:r>
            <w:r w:rsidRPr="00DA1897">
              <w:rPr>
                <w:rFonts w:eastAsia="MS Mincho" w:cs="Arial"/>
                <w:szCs w:val="20"/>
              </w:rPr>
              <w:t>calcium carbonate</w:t>
            </w:r>
            <w:r>
              <w:rPr>
                <w:rFonts w:eastAsia="MS Mincho" w:cs="Arial"/>
                <w:szCs w:val="20"/>
              </w:rPr>
              <w:t xml:space="preserve"> </w:t>
            </w:r>
            <w:r w:rsidRPr="00DA1897">
              <w:rPr>
                <w:rFonts w:eastAsia="MS Mincho" w:cs="Arial"/>
                <w:szCs w:val="20"/>
              </w:rPr>
              <w:t>(white chalk)</w:t>
            </w:r>
          </w:p>
          <w:p w14:paraId="550672A9" w14:textId="2A0A2295" w:rsidR="00581F42" w:rsidRPr="00DA1897" w:rsidRDefault="00581F42" w:rsidP="0075619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ind w:left="162" w:hanging="180"/>
              <w:rPr>
                <w:rFonts w:eastAsia="MS Mincho" w:cs="Arial"/>
                <w:b/>
                <w:bCs/>
                <w:szCs w:val="20"/>
              </w:rPr>
            </w:pPr>
            <w:r>
              <w:rPr>
                <w:rFonts w:eastAsia="MS Mincho" w:cs="Arial"/>
                <w:szCs w:val="20"/>
              </w:rPr>
              <w:t>25 m</w:t>
            </w:r>
            <w:r w:rsidRPr="00DA1897">
              <w:rPr>
                <w:rFonts w:eastAsia="MS Mincho" w:cs="Arial"/>
                <w:szCs w:val="20"/>
              </w:rPr>
              <w:t xml:space="preserve">L 1M </w:t>
            </w:r>
            <w:r>
              <w:rPr>
                <w:rFonts w:eastAsia="MS Mincho" w:cs="Arial"/>
                <w:szCs w:val="20"/>
              </w:rPr>
              <w:br/>
            </w:r>
            <w:r w:rsidRPr="00DA1897">
              <w:rPr>
                <w:rFonts w:eastAsia="MS Mincho" w:cs="Arial"/>
                <w:szCs w:val="20"/>
              </w:rPr>
              <w:t>hydrochloric acid</w:t>
            </w:r>
          </w:p>
          <w:p w14:paraId="40FFBE93" w14:textId="77777777" w:rsidR="00581F42" w:rsidRPr="00DA1897" w:rsidRDefault="00581F42" w:rsidP="0075619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ind w:left="162" w:hanging="180"/>
              <w:rPr>
                <w:rFonts w:eastAsia="MS Mincho" w:cs="Arial"/>
                <w:b/>
                <w:bCs/>
                <w:szCs w:val="20"/>
              </w:rPr>
            </w:pPr>
            <w:r>
              <w:rPr>
                <w:rFonts w:eastAsia="MS Mincho" w:cs="Arial"/>
                <w:szCs w:val="20"/>
              </w:rPr>
              <w:t>mortar and pestle</w:t>
            </w:r>
          </w:p>
          <w:p w14:paraId="2E3EDA48" w14:textId="77777777" w:rsidR="00581F42" w:rsidRPr="00DA1897" w:rsidRDefault="00581F42" w:rsidP="0075619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ind w:left="162" w:hanging="180"/>
              <w:rPr>
                <w:rFonts w:eastAsia="MS Mincho" w:cs="Arial"/>
                <w:b/>
                <w:bCs/>
                <w:szCs w:val="20"/>
              </w:rPr>
            </w:pPr>
            <w:r>
              <w:rPr>
                <w:rFonts w:eastAsia="MS Mincho" w:cs="Arial"/>
                <w:szCs w:val="20"/>
              </w:rPr>
              <w:t>spoon</w:t>
            </w:r>
          </w:p>
          <w:p w14:paraId="0C92ABA0" w14:textId="2797FCBC" w:rsidR="00581F42" w:rsidRPr="00DA1897" w:rsidRDefault="00581F42" w:rsidP="0075619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ind w:left="162" w:hanging="180"/>
              <w:rPr>
                <w:rFonts w:eastAsia="MS Mincho" w:cs="Arial"/>
                <w:b/>
                <w:bCs/>
                <w:szCs w:val="20"/>
              </w:rPr>
            </w:pPr>
            <w:r>
              <w:rPr>
                <w:rFonts w:eastAsia="MS Mincho" w:cs="Arial"/>
                <w:szCs w:val="20"/>
              </w:rPr>
              <w:t>50 mL beaker</w:t>
            </w:r>
          </w:p>
        </w:tc>
        <w:tc>
          <w:tcPr>
            <w:tcW w:w="2392" w:type="dxa"/>
            <w:shd w:val="clear" w:color="auto" w:fill="auto"/>
          </w:tcPr>
          <w:p w14:paraId="0CC2DFB5" w14:textId="05180E68" w:rsidR="00581F42" w:rsidRDefault="00581F42" w:rsidP="00DA1897">
            <w:pPr>
              <w:spacing w:after="60"/>
              <w:rPr>
                <w:rFonts w:eastAsia="MS Mincho" w:cs="Arial"/>
                <w:b/>
                <w:bCs/>
                <w:szCs w:val="20"/>
              </w:rPr>
            </w:pPr>
            <w:r w:rsidRPr="00762063">
              <w:rPr>
                <w:rFonts w:eastAsia="MS Mincho" w:cs="Arial"/>
                <w:b/>
                <w:bCs/>
                <w:szCs w:val="20"/>
              </w:rPr>
              <w:t>Step</w:t>
            </w:r>
            <w:r>
              <w:rPr>
                <w:rFonts w:eastAsia="MS Mincho" w:cs="Arial"/>
                <w:b/>
                <w:bCs/>
                <w:szCs w:val="20"/>
              </w:rPr>
              <w:t xml:space="preserve"> 4</w:t>
            </w:r>
          </w:p>
          <w:p w14:paraId="06DE163C" w14:textId="77777777" w:rsidR="00581F42" w:rsidRPr="00DA1897" w:rsidRDefault="00581F42" w:rsidP="00581F4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 w:rsidRPr="00DA1897">
              <w:rPr>
                <w:rFonts w:eastAsia="MS Mincho" w:cs="Arial"/>
                <w:szCs w:val="20"/>
              </w:rPr>
              <w:t>40 mL water</w:t>
            </w:r>
          </w:p>
          <w:p w14:paraId="33F5EEF9" w14:textId="77777777" w:rsidR="00581F42" w:rsidRPr="00DA1897" w:rsidRDefault="00581F42" w:rsidP="00581F4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 w:rsidRPr="00DA1897">
              <w:rPr>
                <w:rFonts w:eastAsia="MS Mincho" w:cs="Arial"/>
                <w:szCs w:val="20"/>
              </w:rPr>
              <w:t>100 mL beaker</w:t>
            </w:r>
          </w:p>
          <w:p w14:paraId="250700C3" w14:textId="77777777" w:rsidR="00581F42" w:rsidRPr="00DA1897" w:rsidRDefault="00581F42" w:rsidP="00581F4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 w:rsidRPr="00DA1897">
              <w:rPr>
                <w:rFonts w:eastAsia="MS Mincho" w:cs="Arial"/>
                <w:szCs w:val="20"/>
              </w:rPr>
              <w:t>hot plate</w:t>
            </w:r>
          </w:p>
          <w:p w14:paraId="3B0F5AE2" w14:textId="77777777" w:rsidR="00581F42" w:rsidRDefault="00581F42" w:rsidP="00581F4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 w:rsidRPr="00DA1897">
              <w:rPr>
                <w:rFonts w:eastAsia="MS Mincho" w:cs="Arial"/>
                <w:szCs w:val="20"/>
              </w:rPr>
              <w:t>hot pad</w:t>
            </w:r>
          </w:p>
          <w:p w14:paraId="686A1135" w14:textId="77777777" w:rsidR="00581F42" w:rsidRDefault="00581F42" w:rsidP="00581F42">
            <w:pPr>
              <w:autoSpaceDE w:val="0"/>
              <w:autoSpaceDN w:val="0"/>
              <w:adjustRightInd w:val="0"/>
              <w:spacing w:after="0"/>
              <w:rPr>
                <w:rFonts w:eastAsia="MS Mincho" w:cs="Arial"/>
                <w:szCs w:val="20"/>
              </w:rPr>
            </w:pPr>
          </w:p>
          <w:p w14:paraId="06ED57C5" w14:textId="77777777" w:rsidR="00581F42" w:rsidRPr="00581F42" w:rsidRDefault="00581F42" w:rsidP="00581F42">
            <w:pPr>
              <w:autoSpaceDE w:val="0"/>
              <w:autoSpaceDN w:val="0"/>
              <w:adjustRightInd w:val="0"/>
              <w:spacing w:after="0"/>
              <w:rPr>
                <w:rFonts w:eastAsia="MS Mincho" w:cs="Arial"/>
                <w:b/>
                <w:szCs w:val="20"/>
              </w:rPr>
            </w:pPr>
            <w:r w:rsidRPr="00581F42">
              <w:rPr>
                <w:rFonts w:eastAsia="MS Mincho" w:cs="Arial"/>
                <w:b/>
                <w:szCs w:val="20"/>
              </w:rPr>
              <w:t>Step 5</w:t>
            </w:r>
          </w:p>
          <w:p w14:paraId="52C685C7" w14:textId="07871C19" w:rsidR="00581F42" w:rsidRDefault="00E9386F" w:rsidP="0075619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183" w:hanging="180"/>
              <w:rPr>
                <w:rFonts w:eastAsia="MS Mincho" w:cs="Arial"/>
                <w:szCs w:val="20"/>
              </w:rPr>
            </w:pPr>
            <w:r w:rsidRPr="0075619B">
              <w:rPr>
                <w:rFonts w:eastAsia="MS Mincho" w:cs="Arial"/>
                <w:szCs w:val="20"/>
              </w:rPr>
              <w:t>2 g copper sulfate</w:t>
            </w:r>
            <w:r w:rsidR="0075619B">
              <w:rPr>
                <w:rFonts w:eastAsia="MS Mincho" w:cs="Arial"/>
                <w:szCs w:val="20"/>
              </w:rPr>
              <w:t xml:space="preserve"> </w:t>
            </w:r>
            <w:r w:rsidRPr="0075619B">
              <w:rPr>
                <w:rFonts w:eastAsia="MS Mincho" w:cs="Arial"/>
                <w:szCs w:val="20"/>
              </w:rPr>
              <w:t>pentahydrate</w:t>
            </w:r>
          </w:p>
          <w:p w14:paraId="25070BBF" w14:textId="77777777" w:rsidR="0075619B" w:rsidRDefault="0075619B" w:rsidP="0075619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183" w:hanging="180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spoon</w:t>
            </w:r>
          </w:p>
          <w:p w14:paraId="17340F40" w14:textId="77777777" w:rsidR="0075619B" w:rsidRDefault="0075619B" w:rsidP="0075619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183" w:hanging="180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crucible</w:t>
            </w:r>
          </w:p>
          <w:p w14:paraId="1CA5B26A" w14:textId="52A5BEAF" w:rsidR="0075619B" w:rsidRDefault="0075619B" w:rsidP="0075619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183" w:hanging="180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crucible tongs</w:t>
            </w:r>
          </w:p>
          <w:p w14:paraId="3B912733" w14:textId="77777777" w:rsidR="0075619B" w:rsidRDefault="0075619B" w:rsidP="0075619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183" w:hanging="180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clay triangle</w:t>
            </w:r>
          </w:p>
          <w:p w14:paraId="0536DEFC" w14:textId="77777777" w:rsidR="0075619B" w:rsidRDefault="0075619B" w:rsidP="0075619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183" w:hanging="180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tripod</w:t>
            </w:r>
          </w:p>
          <w:p w14:paraId="70E3265F" w14:textId="38DE8022" w:rsidR="0075619B" w:rsidRPr="0075619B" w:rsidRDefault="0075619B" w:rsidP="0075619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183" w:hanging="180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Bunsen burner</w:t>
            </w:r>
          </w:p>
        </w:tc>
        <w:tc>
          <w:tcPr>
            <w:tcW w:w="2421" w:type="dxa"/>
            <w:shd w:val="clear" w:color="auto" w:fill="auto"/>
          </w:tcPr>
          <w:p w14:paraId="7B127819" w14:textId="77777777" w:rsidR="00581F42" w:rsidRDefault="00581F42" w:rsidP="0075619B">
            <w:pPr>
              <w:spacing w:after="60"/>
              <w:rPr>
                <w:rFonts w:eastAsia="MS Mincho" w:cs="Arial"/>
                <w:b/>
                <w:bCs/>
                <w:szCs w:val="20"/>
              </w:rPr>
            </w:pPr>
            <w:r w:rsidRPr="00762063">
              <w:rPr>
                <w:rFonts w:eastAsia="MS Mincho" w:cs="Arial"/>
                <w:b/>
                <w:bCs/>
                <w:szCs w:val="20"/>
              </w:rPr>
              <w:t xml:space="preserve">Steps </w:t>
            </w:r>
            <w:r w:rsidR="0075619B">
              <w:rPr>
                <w:rFonts w:eastAsia="MS Mincho" w:cs="Arial"/>
                <w:b/>
                <w:bCs/>
                <w:szCs w:val="20"/>
              </w:rPr>
              <w:t>6</w:t>
            </w:r>
          </w:p>
          <w:p w14:paraId="35B7BE1F" w14:textId="616E1B7E" w:rsidR="0075619B" w:rsidRDefault="00D62051" w:rsidP="0075619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1 spoonful iron fil</w:t>
            </w:r>
            <w:r w:rsidR="0075619B">
              <w:rPr>
                <w:rFonts w:eastAsia="MS Mincho" w:cs="Arial"/>
                <w:szCs w:val="20"/>
              </w:rPr>
              <w:t>ings</w:t>
            </w:r>
          </w:p>
          <w:p w14:paraId="17DFECD2" w14:textId="267CC467" w:rsidR="0075619B" w:rsidRDefault="0075619B" w:rsidP="0075619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 w:rsidRPr="0075619B">
              <w:rPr>
                <w:rFonts w:eastAsia="MS Mincho" w:cs="Arial"/>
                <w:szCs w:val="20"/>
              </w:rPr>
              <w:t>1 spoonful powdered</w:t>
            </w:r>
            <w:r>
              <w:rPr>
                <w:rFonts w:eastAsia="MS Mincho" w:cs="Arial"/>
                <w:szCs w:val="20"/>
              </w:rPr>
              <w:t xml:space="preserve"> </w:t>
            </w:r>
            <w:r w:rsidRPr="0075619B">
              <w:rPr>
                <w:rFonts w:eastAsia="MS Mincho" w:cs="Arial"/>
                <w:szCs w:val="20"/>
              </w:rPr>
              <w:t>sulfur</w:t>
            </w:r>
          </w:p>
          <w:p w14:paraId="1B87697A" w14:textId="00506C90" w:rsidR="0075619B" w:rsidRDefault="0075619B" w:rsidP="0075619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spoon (2)</w:t>
            </w:r>
          </w:p>
          <w:p w14:paraId="2861885C" w14:textId="152E7232" w:rsidR="0075619B" w:rsidRDefault="0075619B" w:rsidP="0075619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petri dish</w:t>
            </w:r>
          </w:p>
          <w:p w14:paraId="31DFA216" w14:textId="7351673C" w:rsidR="0075619B" w:rsidRPr="0075619B" w:rsidRDefault="0075619B" w:rsidP="0075619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magnet</w:t>
            </w:r>
          </w:p>
          <w:p w14:paraId="7B76B4DD" w14:textId="77777777" w:rsidR="0075619B" w:rsidRDefault="0075619B" w:rsidP="0075619B">
            <w:pPr>
              <w:spacing w:after="60"/>
              <w:rPr>
                <w:rFonts w:eastAsia="MS Mincho" w:cs="Arial"/>
                <w:b/>
                <w:bCs/>
                <w:szCs w:val="20"/>
              </w:rPr>
            </w:pPr>
          </w:p>
          <w:p w14:paraId="4966A0CF" w14:textId="77777777" w:rsidR="0075619B" w:rsidRDefault="0075619B" w:rsidP="0075619B">
            <w:pPr>
              <w:spacing w:after="60"/>
              <w:rPr>
                <w:rFonts w:eastAsia="MS Mincho" w:cs="Arial"/>
                <w:b/>
                <w:bCs/>
                <w:szCs w:val="20"/>
              </w:rPr>
            </w:pPr>
            <w:r>
              <w:rPr>
                <w:rFonts w:eastAsia="MS Mincho" w:cs="Arial"/>
                <w:b/>
                <w:bCs/>
                <w:szCs w:val="20"/>
              </w:rPr>
              <w:t>Step 7</w:t>
            </w:r>
          </w:p>
          <w:p w14:paraId="0133F77A" w14:textId="00265961" w:rsidR="0075619B" w:rsidRDefault="0075619B" w:rsidP="0075619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 xml:space="preserve">25 mL 0.1M </w:t>
            </w:r>
            <w:r>
              <w:rPr>
                <w:rFonts w:eastAsia="MS Mincho" w:cs="Arial"/>
                <w:szCs w:val="20"/>
              </w:rPr>
              <w:br/>
              <w:t>potassium iodide</w:t>
            </w:r>
          </w:p>
          <w:p w14:paraId="4980CCE4" w14:textId="754AD3BA" w:rsidR="0075619B" w:rsidRDefault="0075619B" w:rsidP="0075619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10 mL 0.1M lead nitrate</w:t>
            </w:r>
          </w:p>
          <w:p w14:paraId="52A989B2" w14:textId="1F269929" w:rsidR="0075619B" w:rsidRDefault="0075619B" w:rsidP="0075619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50 mL beaker</w:t>
            </w:r>
          </w:p>
          <w:p w14:paraId="3F278DF4" w14:textId="2C300866" w:rsidR="0075619B" w:rsidRPr="0005120F" w:rsidRDefault="0075619B" w:rsidP="0005120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25 mL graduated cylinder</w:t>
            </w:r>
          </w:p>
        </w:tc>
        <w:tc>
          <w:tcPr>
            <w:tcW w:w="2246" w:type="dxa"/>
          </w:tcPr>
          <w:p w14:paraId="48A44474" w14:textId="77777777" w:rsidR="00581F42" w:rsidRDefault="0075619B" w:rsidP="0075619B">
            <w:pPr>
              <w:spacing w:after="60"/>
              <w:rPr>
                <w:rFonts w:eastAsia="MS Mincho" w:cs="Arial"/>
                <w:b/>
                <w:bCs/>
                <w:szCs w:val="20"/>
              </w:rPr>
            </w:pPr>
            <w:r>
              <w:rPr>
                <w:rFonts w:eastAsia="MS Mincho" w:cs="Arial"/>
                <w:b/>
                <w:bCs/>
                <w:szCs w:val="20"/>
              </w:rPr>
              <w:t>Step 8</w:t>
            </w:r>
          </w:p>
          <w:p w14:paraId="23A066C6" w14:textId="7D21E5CE" w:rsidR="0075619B" w:rsidRDefault="0075619B" w:rsidP="0075619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25 mL 1M hydrochloric acid</w:t>
            </w:r>
          </w:p>
          <w:p w14:paraId="6D6721D3" w14:textId="2B57897D" w:rsidR="0075619B" w:rsidRDefault="0075619B" w:rsidP="0075619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3 cm magnesium ribbon (2)</w:t>
            </w:r>
          </w:p>
          <w:p w14:paraId="673EB71F" w14:textId="22F26A56" w:rsidR="0075619B" w:rsidRDefault="0075619B" w:rsidP="0075619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50 mL beaker</w:t>
            </w:r>
          </w:p>
          <w:p w14:paraId="48E63784" w14:textId="0A8446B5" w:rsidR="0075619B" w:rsidRDefault="0075619B" w:rsidP="0075619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thermometer</w:t>
            </w:r>
          </w:p>
          <w:p w14:paraId="0F9936F8" w14:textId="08A7A82E" w:rsidR="0075619B" w:rsidRPr="00DA1897" w:rsidRDefault="0075619B" w:rsidP="0075619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tweezers</w:t>
            </w:r>
          </w:p>
          <w:p w14:paraId="41A9A15E" w14:textId="77777777" w:rsidR="0075619B" w:rsidRDefault="0075619B" w:rsidP="0075619B">
            <w:pPr>
              <w:spacing w:after="60"/>
              <w:rPr>
                <w:rFonts w:eastAsia="MS Mincho" w:cs="Arial"/>
                <w:b/>
                <w:bCs/>
                <w:szCs w:val="20"/>
              </w:rPr>
            </w:pPr>
          </w:p>
          <w:p w14:paraId="5B936DC7" w14:textId="77777777" w:rsidR="0075619B" w:rsidRDefault="0075619B" w:rsidP="0075619B">
            <w:pPr>
              <w:spacing w:after="60"/>
              <w:rPr>
                <w:rFonts w:eastAsia="MS Mincho" w:cs="Arial"/>
                <w:b/>
                <w:bCs/>
                <w:szCs w:val="20"/>
              </w:rPr>
            </w:pPr>
            <w:r>
              <w:rPr>
                <w:rFonts w:eastAsia="MS Mincho" w:cs="Arial"/>
                <w:b/>
                <w:bCs/>
                <w:szCs w:val="20"/>
              </w:rPr>
              <w:t>Step 9</w:t>
            </w:r>
          </w:p>
          <w:p w14:paraId="41E75FCF" w14:textId="405681D9" w:rsidR="0075619B" w:rsidRDefault="0075619B" w:rsidP="0075619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1 candle on dish</w:t>
            </w:r>
          </w:p>
          <w:p w14:paraId="51C031C8" w14:textId="76D6C95A" w:rsidR="0075619B" w:rsidRPr="00DA1897" w:rsidRDefault="0075619B" w:rsidP="0075619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156" w:hanging="156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matches</w:t>
            </w:r>
          </w:p>
          <w:p w14:paraId="3BB0D7EC" w14:textId="60E2E4F7" w:rsidR="0075619B" w:rsidRPr="00762063" w:rsidRDefault="0075619B" w:rsidP="0075619B">
            <w:pPr>
              <w:spacing w:after="60"/>
              <w:rPr>
                <w:rFonts w:eastAsia="MS Mincho" w:cs="Arial"/>
                <w:b/>
                <w:bCs/>
                <w:szCs w:val="20"/>
              </w:rPr>
            </w:pPr>
          </w:p>
        </w:tc>
      </w:tr>
    </w:tbl>
    <w:p w14:paraId="2B4920E3" w14:textId="77777777" w:rsidR="0075619B" w:rsidRDefault="0075619B" w:rsidP="0005120F">
      <w:pPr>
        <w:keepNext w:val="0"/>
        <w:autoSpaceDE w:val="0"/>
        <w:autoSpaceDN w:val="0"/>
        <w:adjustRightInd w:val="0"/>
        <w:spacing w:before="120" w:after="0"/>
        <w:rPr>
          <w:rFonts w:eastAsia="MS Mincho" w:cs="Arial"/>
          <w:b/>
          <w:bCs/>
          <w:szCs w:val="20"/>
        </w:rPr>
      </w:pPr>
      <w:r>
        <w:rPr>
          <w:rFonts w:eastAsia="MS Mincho" w:cs="Arial"/>
          <w:b/>
          <w:bCs/>
          <w:szCs w:val="20"/>
        </w:rPr>
        <w:t>Step 2: Calcium carbonate</w:t>
      </w:r>
    </w:p>
    <w:p w14:paraId="0D9B0018" w14:textId="74C0947A" w:rsidR="0075619B" w:rsidRPr="0075619B" w:rsidRDefault="0075619B" w:rsidP="000512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990" w:hanging="270"/>
        <w:rPr>
          <w:rFonts w:eastAsia="MS Mincho" w:cs="Arial"/>
          <w:szCs w:val="20"/>
        </w:rPr>
      </w:pPr>
      <w:r w:rsidRPr="0075619B">
        <w:rPr>
          <w:rFonts w:eastAsia="MS Mincho" w:cs="Arial"/>
          <w:szCs w:val="20"/>
        </w:rPr>
        <w:t>Place a 2-inch piece of calcium carbonate (from chalk) in a mortar. Crush the calcium carbonate with the pestle.</w:t>
      </w:r>
    </w:p>
    <w:p w14:paraId="1BF66D0A" w14:textId="031BD310" w:rsidR="0075619B" w:rsidRPr="0075619B" w:rsidRDefault="0075619B" w:rsidP="000512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990" w:hanging="270"/>
        <w:rPr>
          <w:rFonts w:eastAsia="MS Mincho" w:cs="Arial"/>
          <w:szCs w:val="20"/>
        </w:rPr>
      </w:pPr>
      <w:r w:rsidRPr="0075619B">
        <w:rPr>
          <w:rFonts w:eastAsia="MS Mincho" w:cs="Arial"/>
          <w:szCs w:val="20"/>
        </w:rPr>
        <w:t>Record all changes observed, the type of change, and your reasoning in the data table.</w:t>
      </w:r>
    </w:p>
    <w:p w14:paraId="4F2BAB96" w14:textId="0E7DB248" w:rsidR="0075619B" w:rsidRPr="0005120F" w:rsidRDefault="0075619B" w:rsidP="000512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990" w:hanging="270"/>
        <w:rPr>
          <w:rFonts w:eastAsia="MS Mincho" w:cs="Arial"/>
          <w:szCs w:val="20"/>
        </w:rPr>
      </w:pPr>
      <w:r w:rsidRPr="0075619B">
        <w:rPr>
          <w:rFonts w:eastAsia="MS Mincho" w:cs="Arial"/>
          <w:szCs w:val="20"/>
        </w:rPr>
        <w:t>Keep for Step 3.</w:t>
      </w:r>
    </w:p>
    <w:p w14:paraId="6BEB98AB" w14:textId="4E753644" w:rsidR="0081343F" w:rsidRPr="0075619B" w:rsidRDefault="0075619B" w:rsidP="0005120F">
      <w:pPr>
        <w:keepNext w:val="0"/>
        <w:autoSpaceDE w:val="0"/>
        <w:autoSpaceDN w:val="0"/>
        <w:adjustRightInd w:val="0"/>
        <w:spacing w:before="120" w:after="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Step 3: </w:t>
      </w:r>
      <w:r w:rsidR="00870D60">
        <w:rPr>
          <w:rFonts w:eastAsia="MS Mincho" w:cs="Arial"/>
          <w:b/>
          <w:bCs/>
          <w:szCs w:val="20"/>
        </w:rPr>
        <w:t>Calcium carbonate and hydrochloric acid</w:t>
      </w:r>
    </w:p>
    <w:p w14:paraId="446D58EB" w14:textId="0400C602" w:rsidR="00870D60" w:rsidRPr="00293ABC" w:rsidRDefault="00870D60" w:rsidP="0005120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/>
        <w:rPr>
          <w:rFonts w:eastAsia="MS Mincho" w:cs="Arial"/>
          <w:szCs w:val="20"/>
        </w:rPr>
      </w:pPr>
      <w:r w:rsidRPr="00293ABC">
        <w:rPr>
          <w:rFonts w:eastAsia="MS Mincho" w:cs="Arial"/>
          <w:szCs w:val="20"/>
        </w:rPr>
        <w:t>Pour approximately 25 mL of 1M hydrochloric acid into a 50 mL beaker.</w:t>
      </w:r>
    </w:p>
    <w:p w14:paraId="31F90610" w14:textId="1E0A2569" w:rsidR="00870D60" w:rsidRPr="00293ABC" w:rsidRDefault="00870D60" w:rsidP="0005120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/>
        <w:rPr>
          <w:rFonts w:eastAsia="MS Mincho" w:cs="Arial"/>
          <w:szCs w:val="20"/>
        </w:rPr>
      </w:pPr>
      <w:r w:rsidRPr="00293ABC">
        <w:rPr>
          <w:rFonts w:eastAsia="MS Mincho" w:cs="Arial"/>
          <w:szCs w:val="20"/>
        </w:rPr>
        <w:t>Use the spoon to add crushed calcium carbonate from Step 2 to the hydrochloric acid.</w:t>
      </w:r>
    </w:p>
    <w:p w14:paraId="2BE9A3F5" w14:textId="3A817A63" w:rsidR="00870D60" w:rsidRPr="00293ABC" w:rsidRDefault="00870D60" w:rsidP="0005120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/>
        <w:rPr>
          <w:rFonts w:eastAsia="MS Mincho" w:cs="Arial"/>
          <w:szCs w:val="20"/>
        </w:rPr>
      </w:pPr>
      <w:r w:rsidRPr="00293ABC">
        <w:rPr>
          <w:rFonts w:eastAsia="MS Mincho" w:cs="Arial"/>
          <w:szCs w:val="20"/>
        </w:rPr>
        <w:t>Record all changes observed, the type of change, and your reasoning in the data table.</w:t>
      </w:r>
    </w:p>
    <w:p w14:paraId="14240B15" w14:textId="2D82819F" w:rsidR="00293ABC" w:rsidRPr="0005120F" w:rsidRDefault="00870D60" w:rsidP="0005120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/>
        <w:rPr>
          <w:rFonts w:eastAsia="MS Mincho" w:cs="Arial"/>
          <w:szCs w:val="20"/>
        </w:rPr>
      </w:pPr>
      <w:r w:rsidRPr="00293ABC">
        <w:rPr>
          <w:rFonts w:eastAsia="MS Mincho" w:cs="Arial"/>
          <w:szCs w:val="20"/>
        </w:rPr>
        <w:t xml:space="preserve">When finished, dispose of the mixture by pouring it into a receptacle provided by </w:t>
      </w:r>
      <w:r w:rsidR="006603D1">
        <w:rPr>
          <w:rFonts w:eastAsia="MS Mincho" w:cs="Arial"/>
          <w:szCs w:val="20"/>
        </w:rPr>
        <w:br/>
      </w:r>
      <w:r w:rsidRPr="00293ABC">
        <w:rPr>
          <w:rFonts w:eastAsia="MS Mincho" w:cs="Arial"/>
          <w:szCs w:val="20"/>
        </w:rPr>
        <w:t>your teacher.</w:t>
      </w:r>
    </w:p>
    <w:p w14:paraId="65FDF1DB" w14:textId="4028CD54" w:rsidR="00293ABC" w:rsidRDefault="00293ABC" w:rsidP="0005120F">
      <w:pPr>
        <w:autoSpaceDE w:val="0"/>
        <w:autoSpaceDN w:val="0"/>
        <w:adjustRightInd w:val="0"/>
        <w:spacing w:before="120" w:after="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>Step 4</w:t>
      </w:r>
      <w:r w:rsidRPr="00293ABC">
        <w:rPr>
          <w:rFonts w:eastAsia="MS Mincho" w:cs="Arial"/>
          <w:b/>
          <w:bCs/>
          <w:szCs w:val="20"/>
        </w:rPr>
        <w:t xml:space="preserve">: </w:t>
      </w:r>
      <w:r>
        <w:rPr>
          <w:rFonts w:eastAsia="MS Mincho" w:cs="Arial"/>
          <w:b/>
          <w:bCs/>
          <w:szCs w:val="20"/>
        </w:rPr>
        <w:t>Water</w:t>
      </w:r>
    </w:p>
    <w:p w14:paraId="743B4399" w14:textId="77777777" w:rsidR="00293ABC" w:rsidRDefault="00293ABC" w:rsidP="0005120F">
      <w:pPr>
        <w:spacing w:before="120" w:after="0"/>
        <w:ind w:left="720"/>
      </w:pPr>
      <w:r>
        <w:rPr>
          <w:b/>
          <w:bCs/>
        </w:rPr>
        <w:t xml:space="preserve">a) </w:t>
      </w:r>
      <w:r>
        <w:t>Fill a 100 mL beaker with 40 mL of water. Note its physical characteristics.</w:t>
      </w:r>
    </w:p>
    <w:p w14:paraId="209D477D" w14:textId="77777777" w:rsidR="00293ABC" w:rsidRDefault="00293ABC" w:rsidP="0005120F">
      <w:pPr>
        <w:spacing w:before="120" w:after="0"/>
        <w:ind w:left="720"/>
      </w:pPr>
      <w:r>
        <w:rPr>
          <w:b/>
          <w:bCs/>
        </w:rPr>
        <w:t xml:space="preserve">b) </w:t>
      </w:r>
      <w:r>
        <w:t>Using a hot plate, heat the water until it boils.</w:t>
      </w:r>
    </w:p>
    <w:p w14:paraId="4CCC370A" w14:textId="77777777" w:rsidR="00293ABC" w:rsidRDefault="00293ABC" w:rsidP="0005120F">
      <w:pPr>
        <w:spacing w:before="120" w:after="0"/>
        <w:ind w:left="720"/>
      </w:pPr>
      <w:r>
        <w:rPr>
          <w:b/>
          <w:bCs/>
        </w:rPr>
        <w:t xml:space="preserve">c) </w:t>
      </w:r>
      <w:r>
        <w:t>Record all changes observed, the type of change, and your reasoning in the data table.</w:t>
      </w:r>
    </w:p>
    <w:p w14:paraId="5168500D" w14:textId="77777777" w:rsidR="00293ABC" w:rsidRDefault="00293ABC" w:rsidP="0005120F">
      <w:pPr>
        <w:spacing w:before="120" w:after="0"/>
        <w:ind w:left="720"/>
      </w:pPr>
      <w:r>
        <w:rPr>
          <w:b/>
          <w:bCs/>
        </w:rPr>
        <w:t xml:space="preserve">d) </w:t>
      </w:r>
      <w:r>
        <w:t>Use the beaker tongs to remove hot beaker from hot plate and place on a hot pad.</w:t>
      </w:r>
    </w:p>
    <w:p w14:paraId="051EEBCF" w14:textId="245AA251" w:rsidR="0005120F" w:rsidRPr="0005120F" w:rsidRDefault="00293ABC" w:rsidP="0005120F">
      <w:pPr>
        <w:spacing w:before="120" w:after="0"/>
        <w:ind w:left="720"/>
      </w:pPr>
      <w:r>
        <w:rPr>
          <w:b/>
          <w:bCs/>
        </w:rPr>
        <w:t xml:space="preserve">e) </w:t>
      </w:r>
      <w:r>
        <w:t>Turn off the hot plate and dispose of the water in a drain.</w:t>
      </w:r>
    </w:p>
    <w:p w14:paraId="0E491295" w14:textId="77244D1D" w:rsidR="0005120F" w:rsidRDefault="0005120F" w:rsidP="0005120F">
      <w:pPr>
        <w:autoSpaceDE w:val="0"/>
        <w:autoSpaceDN w:val="0"/>
        <w:adjustRightInd w:val="0"/>
        <w:spacing w:before="120" w:after="0"/>
        <w:rPr>
          <w:rFonts w:eastAsia="MS Mincho" w:cs="Arial"/>
          <w:b/>
          <w:bCs/>
          <w:szCs w:val="20"/>
        </w:rPr>
      </w:pPr>
      <w:r>
        <w:rPr>
          <w:rFonts w:eastAsia="MS Mincho" w:cs="Arial"/>
          <w:b/>
          <w:bCs/>
          <w:szCs w:val="20"/>
        </w:rPr>
        <w:t>Step 5</w:t>
      </w:r>
      <w:r w:rsidRPr="00293ABC">
        <w:rPr>
          <w:rFonts w:eastAsia="MS Mincho" w:cs="Arial"/>
          <w:b/>
          <w:bCs/>
          <w:szCs w:val="20"/>
        </w:rPr>
        <w:t xml:space="preserve">: </w:t>
      </w:r>
      <w:r>
        <w:rPr>
          <w:rFonts w:eastAsia="MS Mincho" w:cs="Arial"/>
          <w:b/>
          <w:bCs/>
          <w:szCs w:val="20"/>
        </w:rPr>
        <w:t>Copper sulfate pentahydrate</w:t>
      </w:r>
    </w:p>
    <w:p w14:paraId="5848305B" w14:textId="0B081289" w:rsidR="0005120F" w:rsidRDefault="0005120F" w:rsidP="0005120F">
      <w:pPr>
        <w:keepNext w:val="0"/>
        <w:autoSpaceDE w:val="0"/>
        <w:autoSpaceDN w:val="0"/>
        <w:adjustRightInd w:val="0"/>
        <w:spacing w:before="120" w:after="0"/>
        <w:ind w:left="990" w:hanging="27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a) </w:t>
      </w:r>
      <w:r>
        <w:rPr>
          <w:rFonts w:eastAsia="MS Mincho" w:cs="Arial"/>
          <w:szCs w:val="20"/>
        </w:rPr>
        <w:t>To allow heating, place the clay triangle on top of the tripod and position the Bunsen burner under the tripod.</w:t>
      </w:r>
    </w:p>
    <w:p w14:paraId="507ECC44" w14:textId="6719758F" w:rsidR="0005120F" w:rsidRDefault="0005120F" w:rsidP="00105943">
      <w:pPr>
        <w:keepNext w:val="0"/>
        <w:autoSpaceDE w:val="0"/>
        <w:autoSpaceDN w:val="0"/>
        <w:adjustRightInd w:val="0"/>
        <w:spacing w:before="120" w:after="0"/>
        <w:ind w:left="990" w:hanging="27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b) </w:t>
      </w:r>
      <w:r w:rsidR="00105943">
        <w:rPr>
          <w:rFonts w:eastAsia="MS Mincho" w:cs="Arial"/>
          <w:szCs w:val="20"/>
        </w:rPr>
        <w:t>Measure 2 g (approximately 1/2</w:t>
      </w:r>
      <w:r>
        <w:rPr>
          <w:rFonts w:eastAsia="MS Mincho" w:cs="Arial"/>
          <w:szCs w:val="20"/>
        </w:rPr>
        <w:t xml:space="preserve"> tsp.) of copper sulfate pentahydrate in a crucible. Note its</w:t>
      </w:r>
      <w:r w:rsidR="00105943">
        <w:rPr>
          <w:rFonts w:eastAsia="MS Mincho" w:cs="Arial"/>
          <w:szCs w:val="20"/>
        </w:rPr>
        <w:t xml:space="preserve"> </w:t>
      </w:r>
      <w:r>
        <w:rPr>
          <w:rFonts w:eastAsia="MS Mincho" w:cs="Arial"/>
          <w:szCs w:val="20"/>
        </w:rPr>
        <w:t>physical characteristics.</w:t>
      </w:r>
    </w:p>
    <w:p w14:paraId="56BFCB8F" w14:textId="16F11A46" w:rsidR="00105943" w:rsidRDefault="0005120F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c) </w:t>
      </w:r>
      <w:r>
        <w:rPr>
          <w:rFonts w:eastAsia="MS Mincho" w:cs="Arial"/>
          <w:szCs w:val="20"/>
        </w:rPr>
        <w:t>Place the crucible on the clay triangle.</w:t>
      </w:r>
    </w:p>
    <w:p w14:paraId="639F0339" w14:textId="77777777" w:rsidR="0005120F" w:rsidRDefault="0005120F" w:rsidP="0005120F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lastRenderedPageBreak/>
        <w:t xml:space="preserve">d) </w:t>
      </w:r>
      <w:r>
        <w:rPr>
          <w:rFonts w:eastAsia="MS Mincho" w:cs="Arial"/>
          <w:szCs w:val="20"/>
        </w:rPr>
        <w:t>Turn the Bunsen burner on to heat the crucible to see a change happen.</w:t>
      </w:r>
    </w:p>
    <w:p w14:paraId="19E19928" w14:textId="70084278" w:rsidR="00105943" w:rsidRPr="00105943" w:rsidRDefault="0005120F" w:rsidP="00105943">
      <w:pPr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e) </w:t>
      </w:r>
      <w:r>
        <w:rPr>
          <w:rFonts w:eastAsia="MS Mincho" w:cs="Arial"/>
          <w:szCs w:val="20"/>
        </w:rPr>
        <w:t>Record all changes observed, the type of change, and y</w:t>
      </w:r>
      <w:r w:rsidR="00105943">
        <w:rPr>
          <w:rFonts w:eastAsia="MS Mincho" w:cs="Arial"/>
          <w:szCs w:val="20"/>
        </w:rPr>
        <w:t>our reasoning in the data table.</w:t>
      </w:r>
    </w:p>
    <w:p w14:paraId="7EBD47E7" w14:textId="07EAF25B" w:rsidR="00105943" w:rsidRP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proofErr w:type="gramStart"/>
      <w:r>
        <w:rPr>
          <w:rFonts w:eastAsia="MS Mincho" w:cs="Arial"/>
          <w:b/>
          <w:bCs/>
          <w:szCs w:val="20"/>
        </w:rPr>
        <w:t>f )</w:t>
      </w:r>
      <w:proofErr w:type="gramEnd"/>
      <w:r>
        <w:rPr>
          <w:rFonts w:eastAsia="MS Mincho" w:cs="Arial"/>
          <w:b/>
          <w:bCs/>
          <w:szCs w:val="20"/>
        </w:rPr>
        <w:t xml:space="preserve"> </w:t>
      </w:r>
      <w:r>
        <w:rPr>
          <w:rFonts w:eastAsia="MS Mincho" w:cs="Arial"/>
          <w:szCs w:val="20"/>
        </w:rPr>
        <w:t xml:space="preserve">Use crucible tongs to remove crucible from clay triangle and let cool. </w:t>
      </w:r>
    </w:p>
    <w:p w14:paraId="4720AD18" w14:textId="77777777" w:rsidR="00105943" w:rsidRDefault="00105943" w:rsidP="00105943">
      <w:pPr>
        <w:pStyle w:val="NoSpacing"/>
        <w:spacing w:before="120"/>
        <w:ind w:left="720"/>
      </w:pPr>
      <w:r>
        <w:rPr>
          <w:b/>
          <w:bCs/>
        </w:rPr>
        <w:t xml:space="preserve">g) </w:t>
      </w:r>
      <w:r>
        <w:t>When cooled, dispose of copper sulfate powder into the receptacle provided by your teacher.</w:t>
      </w:r>
    </w:p>
    <w:p w14:paraId="6E7686F4" w14:textId="0CB3F57B" w:rsidR="00105943" w:rsidRDefault="00105943" w:rsidP="00105943">
      <w:pPr>
        <w:autoSpaceDE w:val="0"/>
        <w:autoSpaceDN w:val="0"/>
        <w:adjustRightInd w:val="0"/>
        <w:spacing w:before="120" w:after="0"/>
        <w:rPr>
          <w:rFonts w:eastAsia="MS Mincho" w:cs="Arial"/>
          <w:b/>
          <w:bCs/>
          <w:szCs w:val="20"/>
        </w:rPr>
      </w:pPr>
      <w:r>
        <w:rPr>
          <w:rFonts w:eastAsia="MS Mincho" w:cs="Arial"/>
          <w:b/>
          <w:bCs/>
          <w:szCs w:val="20"/>
        </w:rPr>
        <w:t>Step 6</w:t>
      </w:r>
      <w:r w:rsidRPr="00293ABC">
        <w:rPr>
          <w:rFonts w:eastAsia="MS Mincho" w:cs="Arial"/>
          <w:b/>
          <w:bCs/>
          <w:szCs w:val="20"/>
        </w:rPr>
        <w:t xml:space="preserve">: </w:t>
      </w:r>
      <w:r>
        <w:rPr>
          <w:rFonts w:eastAsia="MS Mincho" w:cs="Arial"/>
          <w:b/>
          <w:bCs/>
          <w:szCs w:val="20"/>
        </w:rPr>
        <w:t>Iron filings and sulfur</w:t>
      </w:r>
    </w:p>
    <w:p w14:paraId="6CF6DD85" w14:textId="5821A5E3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990" w:hanging="27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a) </w:t>
      </w:r>
      <w:r>
        <w:rPr>
          <w:rFonts w:eastAsia="MS Mincho" w:cs="Arial"/>
          <w:szCs w:val="20"/>
        </w:rPr>
        <w:t>Measure 2 g (approximately 1/2 tsp.) iron filings on the one side of a petri dish. Note the physical characteristics of the iron filings.</w:t>
      </w:r>
    </w:p>
    <w:p w14:paraId="066FC455" w14:textId="30521F4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990" w:hanging="27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b) </w:t>
      </w:r>
      <w:r>
        <w:rPr>
          <w:rFonts w:eastAsia="MS Mincho" w:cs="Arial"/>
          <w:szCs w:val="20"/>
        </w:rPr>
        <w:t>Measure 2 g (approximately 1/2 tsp.) of sulfur on the other side of a petri dish. Note the physical characteristics of the sulfur.</w:t>
      </w:r>
    </w:p>
    <w:p w14:paraId="063F3650" w14:textId="1D74283F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c) </w:t>
      </w:r>
      <w:r>
        <w:rPr>
          <w:rFonts w:eastAsia="MS Mincho" w:cs="Arial"/>
          <w:szCs w:val="20"/>
        </w:rPr>
        <w:t>Mix the two materials with the spoon. Note the physical characteristics of the resulting mixture.</w:t>
      </w:r>
    </w:p>
    <w:p w14:paraId="421358CE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d) </w:t>
      </w:r>
      <w:r>
        <w:rPr>
          <w:rFonts w:eastAsia="MS Mincho" w:cs="Arial"/>
          <w:szCs w:val="20"/>
        </w:rPr>
        <w:t>Run a magnet over the resulting mixture, but do not allow the magnet to touch the mixture.</w:t>
      </w:r>
    </w:p>
    <w:p w14:paraId="7B42A415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e) </w:t>
      </w:r>
      <w:r>
        <w:rPr>
          <w:rFonts w:eastAsia="MS Mincho" w:cs="Arial"/>
          <w:szCs w:val="20"/>
        </w:rPr>
        <w:t>Record all changes observed, the type of change, and your reasoning in the data table.</w:t>
      </w:r>
    </w:p>
    <w:p w14:paraId="469DC43F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f) </w:t>
      </w:r>
      <w:r>
        <w:rPr>
          <w:rFonts w:eastAsia="MS Mincho" w:cs="Arial"/>
          <w:szCs w:val="20"/>
        </w:rPr>
        <w:t>Place the iron filings and sulfur separately into receptacles provided by your teacher.</w:t>
      </w:r>
    </w:p>
    <w:p w14:paraId="2D7E803A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rPr>
          <w:rFonts w:eastAsia="MS Mincho" w:cs="Arial"/>
          <w:b/>
          <w:bCs/>
          <w:szCs w:val="20"/>
        </w:rPr>
      </w:pPr>
      <w:r>
        <w:rPr>
          <w:rFonts w:eastAsia="MS Mincho" w:cs="Arial"/>
          <w:b/>
          <w:bCs/>
          <w:szCs w:val="20"/>
        </w:rPr>
        <w:t>Step 7: Potassium iodide and lead nitrate</w:t>
      </w:r>
    </w:p>
    <w:p w14:paraId="6909F4A7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a) </w:t>
      </w:r>
      <w:r>
        <w:rPr>
          <w:rFonts w:eastAsia="MS Mincho" w:cs="Arial"/>
          <w:szCs w:val="20"/>
        </w:rPr>
        <w:t>Fill a 50 mL beaker with 25 mL 0.1M potassium iodide.</w:t>
      </w:r>
    </w:p>
    <w:p w14:paraId="3DFBA4BA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b) </w:t>
      </w:r>
      <w:r>
        <w:rPr>
          <w:rFonts w:eastAsia="MS Mincho" w:cs="Arial"/>
          <w:szCs w:val="20"/>
        </w:rPr>
        <w:t>Measure 10 mL of 0.1M lead nitrate into a 25 mL graduated cylinder.</w:t>
      </w:r>
    </w:p>
    <w:p w14:paraId="79EB4949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c) </w:t>
      </w:r>
      <w:r>
        <w:rPr>
          <w:rFonts w:eastAsia="MS Mincho" w:cs="Arial"/>
          <w:szCs w:val="20"/>
        </w:rPr>
        <w:t>Pour lead nitrate into the potassium iodide slowly.</w:t>
      </w:r>
    </w:p>
    <w:p w14:paraId="52676DEE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d) </w:t>
      </w:r>
      <w:r>
        <w:rPr>
          <w:rFonts w:eastAsia="MS Mincho" w:cs="Arial"/>
          <w:szCs w:val="20"/>
        </w:rPr>
        <w:t>Record all changes observed, the type of change, and your reasoning in the data table.</w:t>
      </w:r>
    </w:p>
    <w:p w14:paraId="64F11967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e) </w:t>
      </w:r>
      <w:r>
        <w:rPr>
          <w:rFonts w:eastAsia="MS Mincho" w:cs="Arial"/>
          <w:szCs w:val="20"/>
        </w:rPr>
        <w:t>Dispose of the mixture in the receptacle provided by your teacher.</w:t>
      </w:r>
    </w:p>
    <w:p w14:paraId="10686B5F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rPr>
          <w:rFonts w:eastAsia="MS Mincho" w:cs="Arial"/>
          <w:b/>
          <w:bCs/>
          <w:szCs w:val="20"/>
        </w:rPr>
      </w:pPr>
      <w:r>
        <w:rPr>
          <w:rFonts w:eastAsia="MS Mincho" w:cs="Arial"/>
          <w:b/>
          <w:bCs/>
          <w:szCs w:val="20"/>
        </w:rPr>
        <w:t>Step 8: Magnesium and hydrochloric acid</w:t>
      </w:r>
    </w:p>
    <w:p w14:paraId="10EBE505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a) </w:t>
      </w:r>
      <w:r>
        <w:rPr>
          <w:rFonts w:eastAsia="MS Mincho" w:cs="Arial"/>
          <w:szCs w:val="20"/>
        </w:rPr>
        <w:t>Fill a 50 mL beaker with approximately 20 mL of 1M hydrochloric acid.</w:t>
      </w:r>
    </w:p>
    <w:p w14:paraId="44BDAB8F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b) </w:t>
      </w:r>
      <w:r>
        <w:rPr>
          <w:rFonts w:eastAsia="MS Mincho" w:cs="Arial"/>
          <w:szCs w:val="20"/>
        </w:rPr>
        <w:t>Use a thermometer to measure the temperature of the hydrochloric acid in °C.</w:t>
      </w:r>
    </w:p>
    <w:p w14:paraId="3B6B7660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c) </w:t>
      </w:r>
      <w:r>
        <w:rPr>
          <w:rFonts w:eastAsia="MS Mincho" w:cs="Arial"/>
          <w:szCs w:val="20"/>
        </w:rPr>
        <w:t>Use tweezers to drop the two 3 cm magnesium ribbons in the hydrochloric acid.</w:t>
      </w:r>
    </w:p>
    <w:p w14:paraId="24A90A28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d) </w:t>
      </w:r>
      <w:r>
        <w:rPr>
          <w:rFonts w:eastAsia="MS Mincho" w:cs="Arial"/>
          <w:szCs w:val="20"/>
        </w:rPr>
        <w:t>Measure the temperature of the solution again.</w:t>
      </w:r>
    </w:p>
    <w:p w14:paraId="461337B9" w14:textId="3A18C74D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990" w:hanging="27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e) </w:t>
      </w:r>
      <w:r>
        <w:rPr>
          <w:rFonts w:eastAsia="MS Mincho" w:cs="Arial"/>
          <w:szCs w:val="20"/>
        </w:rPr>
        <w:t xml:space="preserve">Record all changes observed, the type of change, and your reasoning in the data table. </w:t>
      </w:r>
      <w:r w:rsidR="006603D1">
        <w:rPr>
          <w:rFonts w:eastAsia="MS Mincho" w:cs="Arial"/>
          <w:szCs w:val="20"/>
        </w:rPr>
        <w:br/>
      </w:r>
      <w:r>
        <w:rPr>
          <w:rFonts w:eastAsia="MS Mincho" w:cs="Arial"/>
          <w:szCs w:val="20"/>
        </w:rPr>
        <w:t>(Be sure to consider the change of temperature!)</w:t>
      </w:r>
    </w:p>
    <w:p w14:paraId="39A8D28E" w14:textId="02B3783F" w:rsidR="00105943" w:rsidRDefault="00105943" w:rsidP="00386F6B">
      <w:pPr>
        <w:keepNext w:val="0"/>
        <w:autoSpaceDE w:val="0"/>
        <w:autoSpaceDN w:val="0"/>
        <w:adjustRightInd w:val="0"/>
        <w:spacing w:before="120" w:after="0"/>
        <w:ind w:left="990" w:hanging="27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f) </w:t>
      </w:r>
      <w:r w:rsidR="00386F6B">
        <w:rPr>
          <w:rFonts w:eastAsia="MS Mincho" w:cs="Arial"/>
          <w:b/>
          <w:bCs/>
          <w:szCs w:val="20"/>
        </w:rPr>
        <w:t xml:space="preserve"> </w:t>
      </w:r>
      <w:r>
        <w:rPr>
          <w:rFonts w:eastAsia="MS Mincho" w:cs="Arial"/>
          <w:szCs w:val="20"/>
        </w:rPr>
        <w:t xml:space="preserve">Following your teacher’s instructions, dispose of the mixture in a filter set-up provided by </w:t>
      </w:r>
      <w:r w:rsidR="006603D1">
        <w:rPr>
          <w:rFonts w:eastAsia="MS Mincho" w:cs="Arial"/>
          <w:szCs w:val="20"/>
        </w:rPr>
        <w:br/>
      </w:r>
      <w:r>
        <w:rPr>
          <w:rFonts w:eastAsia="MS Mincho" w:cs="Arial"/>
          <w:szCs w:val="20"/>
        </w:rPr>
        <w:t>your teacher.</w:t>
      </w:r>
    </w:p>
    <w:p w14:paraId="1CA2521A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rPr>
          <w:rFonts w:eastAsia="MS Mincho" w:cs="Arial"/>
          <w:b/>
          <w:bCs/>
          <w:szCs w:val="20"/>
        </w:rPr>
      </w:pPr>
      <w:r>
        <w:rPr>
          <w:rFonts w:eastAsia="MS Mincho" w:cs="Arial"/>
          <w:b/>
          <w:bCs/>
          <w:szCs w:val="20"/>
        </w:rPr>
        <w:t>Step 9: Candle</w:t>
      </w:r>
    </w:p>
    <w:p w14:paraId="1A3471FC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a) </w:t>
      </w:r>
      <w:r>
        <w:rPr>
          <w:rFonts w:eastAsia="MS Mincho" w:cs="Arial"/>
          <w:szCs w:val="20"/>
        </w:rPr>
        <w:t>Clear the area of flammable materials.</w:t>
      </w:r>
    </w:p>
    <w:p w14:paraId="69058F69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b) </w:t>
      </w:r>
      <w:r>
        <w:rPr>
          <w:rFonts w:eastAsia="MS Mincho" w:cs="Arial"/>
          <w:szCs w:val="20"/>
        </w:rPr>
        <w:t>Place the candle on a dish so that it is firmly on it.</w:t>
      </w:r>
    </w:p>
    <w:p w14:paraId="155B9832" w14:textId="77777777" w:rsidR="00105943" w:rsidRDefault="00105943" w:rsidP="00105943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c) </w:t>
      </w:r>
      <w:r>
        <w:rPr>
          <w:rFonts w:eastAsia="MS Mincho" w:cs="Arial"/>
          <w:szCs w:val="20"/>
        </w:rPr>
        <w:t>Use a match to light the candle. Let it burn for approximately 1 minute.</w:t>
      </w:r>
    </w:p>
    <w:p w14:paraId="75A3A73D" w14:textId="77777777" w:rsidR="00794021" w:rsidRDefault="00105943" w:rsidP="00794021">
      <w:pPr>
        <w:keepNext w:val="0"/>
        <w:autoSpaceDE w:val="0"/>
        <w:autoSpaceDN w:val="0"/>
        <w:adjustRightInd w:val="0"/>
        <w:spacing w:before="120" w:after="0"/>
        <w:ind w:left="720"/>
        <w:rPr>
          <w:rFonts w:eastAsia="MS Mincho" w:cs="Arial"/>
          <w:szCs w:val="20"/>
        </w:rPr>
      </w:pPr>
      <w:r>
        <w:rPr>
          <w:rFonts w:eastAsia="MS Mincho" w:cs="Arial"/>
          <w:b/>
          <w:bCs/>
          <w:szCs w:val="20"/>
        </w:rPr>
        <w:t xml:space="preserve">d) </w:t>
      </w:r>
      <w:r>
        <w:rPr>
          <w:rFonts w:eastAsia="MS Mincho" w:cs="Arial"/>
          <w:szCs w:val="20"/>
        </w:rPr>
        <w:t>Record all changes observed, the type of change, and your reasoning in the data table.</w:t>
      </w:r>
    </w:p>
    <w:p w14:paraId="6705E8AF" w14:textId="77777777" w:rsidR="00794021" w:rsidRDefault="00105943" w:rsidP="00794021">
      <w:pPr>
        <w:keepNext w:val="0"/>
        <w:autoSpaceDE w:val="0"/>
        <w:autoSpaceDN w:val="0"/>
        <w:adjustRightInd w:val="0"/>
        <w:spacing w:before="120" w:after="0"/>
        <w:ind w:left="720"/>
      </w:pPr>
      <w:r w:rsidRPr="00794021">
        <w:rPr>
          <w:b/>
        </w:rPr>
        <w:t>e)</w:t>
      </w:r>
      <w:r w:rsidRPr="00794021">
        <w:t xml:space="preserve"> Blow out the candle and put the candle and matches in receptacles provided by your teacher.</w:t>
      </w:r>
    </w:p>
    <w:p w14:paraId="51098839" w14:textId="77777777" w:rsidR="00794021" w:rsidRPr="00D250A1" w:rsidRDefault="00A20EFB" w:rsidP="00794021">
      <w:pPr>
        <w:pStyle w:val="Heading1"/>
        <w:spacing w:before="0"/>
      </w:pPr>
      <w:r>
        <w:rPr>
          <w:color w:val="FF0000"/>
        </w:rPr>
        <w:br w:type="column"/>
      </w:r>
      <w:r w:rsidR="00794021" w:rsidRPr="00D250A1">
        <w:lastRenderedPageBreak/>
        <w:t>Data</w:t>
      </w:r>
    </w:p>
    <w:p w14:paraId="75BBC55A" w14:textId="77777777" w:rsidR="00794021" w:rsidRDefault="00794021" w:rsidP="00794021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>your data either in your lab notebook or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070"/>
        <w:gridCol w:w="2634"/>
        <w:gridCol w:w="2295"/>
        <w:gridCol w:w="1839"/>
      </w:tblGrid>
      <w:tr w:rsidR="006603D1" w14:paraId="076BBEDC" w14:textId="77777777" w:rsidTr="006603D1">
        <w:trPr>
          <w:trHeight w:val="576"/>
        </w:trPr>
        <w:tc>
          <w:tcPr>
            <w:tcW w:w="738" w:type="dxa"/>
            <w:shd w:val="clear" w:color="auto" w:fill="CFE7ED" w:themeFill="accent1" w:themeFillTint="33"/>
            <w:vAlign w:val="center"/>
          </w:tcPr>
          <w:p w14:paraId="62A87229" w14:textId="58B808A8" w:rsidR="006603D1" w:rsidRP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6603D1">
              <w:rPr>
                <w:b/>
              </w:rPr>
              <w:t>Step</w:t>
            </w:r>
          </w:p>
        </w:tc>
        <w:tc>
          <w:tcPr>
            <w:tcW w:w="2070" w:type="dxa"/>
            <w:shd w:val="clear" w:color="auto" w:fill="CFE7ED" w:themeFill="accent1" w:themeFillTint="33"/>
            <w:vAlign w:val="center"/>
          </w:tcPr>
          <w:p w14:paraId="73307CD0" w14:textId="2730F64A" w:rsidR="006603D1" w:rsidRP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6603D1">
              <w:rPr>
                <w:b/>
              </w:rPr>
              <w:t>Material</w:t>
            </w:r>
          </w:p>
        </w:tc>
        <w:tc>
          <w:tcPr>
            <w:tcW w:w="2634" w:type="dxa"/>
            <w:shd w:val="clear" w:color="auto" w:fill="CFE7ED" w:themeFill="accent1" w:themeFillTint="33"/>
            <w:vAlign w:val="center"/>
          </w:tcPr>
          <w:p w14:paraId="26312350" w14:textId="1C6545E2" w:rsidR="006603D1" w:rsidRP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6603D1">
              <w:rPr>
                <w:b/>
              </w:rPr>
              <w:t>Change(s) Observed</w:t>
            </w:r>
          </w:p>
        </w:tc>
        <w:tc>
          <w:tcPr>
            <w:tcW w:w="2295" w:type="dxa"/>
            <w:shd w:val="clear" w:color="auto" w:fill="CFE7ED" w:themeFill="accent1" w:themeFillTint="33"/>
            <w:vAlign w:val="center"/>
          </w:tcPr>
          <w:p w14:paraId="46246F55" w14:textId="7436B023" w:rsidR="006603D1" w:rsidRP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6603D1">
              <w:rPr>
                <w:b/>
              </w:rPr>
              <w:t>Type of Change (Physical/Chemical)</w:t>
            </w:r>
          </w:p>
        </w:tc>
        <w:tc>
          <w:tcPr>
            <w:tcW w:w="1839" w:type="dxa"/>
            <w:shd w:val="clear" w:color="auto" w:fill="CFE7ED" w:themeFill="accent1" w:themeFillTint="33"/>
            <w:vAlign w:val="center"/>
          </w:tcPr>
          <w:p w14:paraId="7ECFDD5A" w14:textId="71102207" w:rsidR="006603D1" w:rsidRP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6603D1">
              <w:rPr>
                <w:b/>
              </w:rPr>
              <w:t>Reasoning</w:t>
            </w:r>
          </w:p>
        </w:tc>
      </w:tr>
      <w:tr w:rsidR="006603D1" w14:paraId="2569F019" w14:textId="77777777" w:rsidTr="006603D1">
        <w:trPr>
          <w:trHeight w:val="1296"/>
        </w:trPr>
        <w:tc>
          <w:tcPr>
            <w:tcW w:w="738" w:type="dxa"/>
            <w:vAlign w:val="center"/>
          </w:tcPr>
          <w:p w14:paraId="4B85A675" w14:textId="12F6555D" w:rsidR="006603D1" w:rsidRP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0" w:type="dxa"/>
            <w:vAlign w:val="center"/>
          </w:tcPr>
          <w:p w14:paraId="614FBA9B" w14:textId="51F8F65F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  <w:r>
              <w:t>Calcium carbonate</w:t>
            </w:r>
          </w:p>
        </w:tc>
        <w:tc>
          <w:tcPr>
            <w:tcW w:w="2634" w:type="dxa"/>
            <w:vAlign w:val="center"/>
          </w:tcPr>
          <w:p w14:paraId="4AB6BFEC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95" w:type="dxa"/>
            <w:vAlign w:val="center"/>
          </w:tcPr>
          <w:p w14:paraId="5FEDA4FD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839" w:type="dxa"/>
            <w:vAlign w:val="center"/>
          </w:tcPr>
          <w:p w14:paraId="3ADF5919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6603D1" w14:paraId="0809692E" w14:textId="77777777" w:rsidTr="006603D1">
        <w:trPr>
          <w:trHeight w:val="1296"/>
        </w:trPr>
        <w:tc>
          <w:tcPr>
            <w:tcW w:w="738" w:type="dxa"/>
            <w:vAlign w:val="center"/>
          </w:tcPr>
          <w:p w14:paraId="6C2CA4A7" w14:textId="0F359D24" w:rsidR="006603D1" w:rsidRP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0" w:type="dxa"/>
            <w:vAlign w:val="center"/>
          </w:tcPr>
          <w:p w14:paraId="07B59601" w14:textId="57107F70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  <w:r>
              <w:t>Calcium carbonate and hydrochloric acid</w:t>
            </w:r>
          </w:p>
        </w:tc>
        <w:tc>
          <w:tcPr>
            <w:tcW w:w="2634" w:type="dxa"/>
            <w:vAlign w:val="center"/>
          </w:tcPr>
          <w:p w14:paraId="5C48573D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95" w:type="dxa"/>
            <w:vAlign w:val="center"/>
          </w:tcPr>
          <w:p w14:paraId="5E47A5CF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839" w:type="dxa"/>
            <w:vAlign w:val="center"/>
          </w:tcPr>
          <w:p w14:paraId="7DB0F08E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6603D1" w14:paraId="0E168727" w14:textId="77777777" w:rsidTr="006603D1">
        <w:trPr>
          <w:trHeight w:val="1296"/>
        </w:trPr>
        <w:tc>
          <w:tcPr>
            <w:tcW w:w="738" w:type="dxa"/>
            <w:vAlign w:val="center"/>
          </w:tcPr>
          <w:p w14:paraId="6C14CB45" w14:textId="16DA2514" w:rsidR="006603D1" w:rsidRP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0" w:type="dxa"/>
            <w:vAlign w:val="center"/>
          </w:tcPr>
          <w:p w14:paraId="74C713CB" w14:textId="2EF5DF3A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  <w:r>
              <w:t>Water</w:t>
            </w:r>
          </w:p>
        </w:tc>
        <w:tc>
          <w:tcPr>
            <w:tcW w:w="2634" w:type="dxa"/>
            <w:vAlign w:val="center"/>
          </w:tcPr>
          <w:p w14:paraId="144F4B29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95" w:type="dxa"/>
            <w:vAlign w:val="center"/>
          </w:tcPr>
          <w:p w14:paraId="41031379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839" w:type="dxa"/>
            <w:vAlign w:val="center"/>
          </w:tcPr>
          <w:p w14:paraId="2E0EEFE9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6603D1" w14:paraId="1ADCF1B0" w14:textId="77777777" w:rsidTr="006603D1">
        <w:trPr>
          <w:trHeight w:val="1296"/>
        </w:trPr>
        <w:tc>
          <w:tcPr>
            <w:tcW w:w="738" w:type="dxa"/>
            <w:vAlign w:val="center"/>
          </w:tcPr>
          <w:p w14:paraId="114B9DEA" w14:textId="49CD302E" w:rsidR="006603D1" w:rsidRP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70" w:type="dxa"/>
            <w:vAlign w:val="center"/>
          </w:tcPr>
          <w:p w14:paraId="1CF5DD12" w14:textId="2981915C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  <w:r>
              <w:t>Copper sulfate pentahydrate</w:t>
            </w:r>
          </w:p>
        </w:tc>
        <w:tc>
          <w:tcPr>
            <w:tcW w:w="2634" w:type="dxa"/>
            <w:vAlign w:val="center"/>
          </w:tcPr>
          <w:p w14:paraId="1F2EC4D2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95" w:type="dxa"/>
            <w:vAlign w:val="center"/>
          </w:tcPr>
          <w:p w14:paraId="6041787D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839" w:type="dxa"/>
            <w:vAlign w:val="center"/>
          </w:tcPr>
          <w:p w14:paraId="4AB84932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6603D1" w14:paraId="0ED997FA" w14:textId="77777777" w:rsidTr="006603D1">
        <w:trPr>
          <w:trHeight w:val="1296"/>
        </w:trPr>
        <w:tc>
          <w:tcPr>
            <w:tcW w:w="738" w:type="dxa"/>
            <w:vAlign w:val="center"/>
          </w:tcPr>
          <w:p w14:paraId="29309D58" w14:textId="5FBE2C3A" w:rsidR="006603D1" w:rsidRP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70" w:type="dxa"/>
            <w:vAlign w:val="center"/>
          </w:tcPr>
          <w:p w14:paraId="4910F97B" w14:textId="0E417769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Iron filings </w:t>
            </w:r>
            <w:r>
              <w:br/>
              <w:t>and sulfur</w:t>
            </w:r>
          </w:p>
        </w:tc>
        <w:tc>
          <w:tcPr>
            <w:tcW w:w="2634" w:type="dxa"/>
            <w:vAlign w:val="center"/>
          </w:tcPr>
          <w:p w14:paraId="2B3FCC96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95" w:type="dxa"/>
            <w:vAlign w:val="center"/>
          </w:tcPr>
          <w:p w14:paraId="4998555B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839" w:type="dxa"/>
            <w:vAlign w:val="center"/>
          </w:tcPr>
          <w:p w14:paraId="740F6D1B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6603D1" w14:paraId="3406FD50" w14:textId="77777777" w:rsidTr="006603D1">
        <w:trPr>
          <w:trHeight w:val="1296"/>
        </w:trPr>
        <w:tc>
          <w:tcPr>
            <w:tcW w:w="738" w:type="dxa"/>
            <w:vAlign w:val="center"/>
          </w:tcPr>
          <w:p w14:paraId="4CA80C57" w14:textId="1DB38CE8" w:rsidR="006603D1" w:rsidRP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70" w:type="dxa"/>
            <w:vAlign w:val="center"/>
          </w:tcPr>
          <w:p w14:paraId="65EE3A1F" w14:textId="7EACCAFA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  <w:r>
              <w:t>Lead nitrate and potassium iodide</w:t>
            </w:r>
          </w:p>
        </w:tc>
        <w:tc>
          <w:tcPr>
            <w:tcW w:w="2634" w:type="dxa"/>
            <w:vAlign w:val="center"/>
          </w:tcPr>
          <w:p w14:paraId="7F38B344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95" w:type="dxa"/>
            <w:vAlign w:val="center"/>
          </w:tcPr>
          <w:p w14:paraId="3D422925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839" w:type="dxa"/>
            <w:vAlign w:val="center"/>
          </w:tcPr>
          <w:p w14:paraId="2E314A95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6603D1" w14:paraId="322BF0BF" w14:textId="77777777" w:rsidTr="006603D1">
        <w:trPr>
          <w:trHeight w:val="1296"/>
        </w:trPr>
        <w:tc>
          <w:tcPr>
            <w:tcW w:w="738" w:type="dxa"/>
            <w:vAlign w:val="center"/>
          </w:tcPr>
          <w:p w14:paraId="0B30AEF9" w14:textId="0C315FF9" w:rsidR="006603D1" w:rsidRP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0" w:type="dxa"/>
            <w:vAlign w:val="center"/>
          </w:tcPr>
          <w:p w14:paraId="65B52FD1" w14:textId="5754727A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  <w:r>
              <w:t>Magnesium and hydrochloric acid</w:t>
            </w:r>
          </w:p>
        </w:tc>
        <w:tc>
          <w:tcPr>
            <w:tcW w:w="2634" w:type="dxa"/>
            <w:vAlign w:val="center"/>
          </w:tcPr>
          <w:p w14:paraId="72F848F4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95" w:type="dxa"/>
            <w:vAlign w:val="center"/>
          </w:tcPr>
          <w:p w14:paraId="3A13A54A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839" w:type="dxa"/>
            <w:vAlign w:val="center"/>
          </w:tcPr>
          <w:p w14:paraId="1EB8CA0C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6603D1" w14:paraId="3E7FEF6B" w14:textId="77777777" w:rsidTr="006603D1">
        <w:trPr>
          <w:trHeight w:val="1296"/>
        </w:trPr>
        <w:tc>
          <w:tcPr>
            <w:tcW w:w="738" w:type="dxa"/>
            <w:vAlign w:val="center"/>
          </w:tcPr>
          <w:p w14:paraId="42E954E2" w14:textId="5D3B9611" w:rsidR="006603D1" w:rsidRP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70" w:type="dxa"/>
            <w:vAlign w:val="center"/>
          </w:tcPr>
          <w:p w14:paraId="0C6A29A9" w14:textId="5DB89BE5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  <w:r>
              <w:t>Candle</w:t>
            </w:r>
          </w:p>
        </w:tc>
        <w:tc>
          <w:tcPr>
            <w:tcW w:w="2634" w:type="dxa"/>
            <w:vAlign w:val="center"/>
          </w:tcPr>
          <w:p w14:paraId="5FCCFDC7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2295" w:type="dxa"/>
            <w:vAlign w:val="center"/>
          </w:tcPr>
          <w:p w14:paraId="56309CC6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839" w:type="dxa"/>
            <w:vAlign w:val="center"/>
          </w:tcPr>
          <w:p w14:paraId="21FB3DD6" w14:textId="77777777" w:rsidR="006603D1" w:rsidRDefault="006603D1" w:rsidP="006603D1">
            <w:pPr>
              <w:keepNext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</w:tbl>
    <w:p w14:paraId="6D213689" w14:textId="20A0B9ED" w:rsidR="0060677E" w:rsidRPr="002C5C29" w:rsidRDefault="0060677E" w:rsidP="006603D1">
      <w:pPr>
        <w:keepNext w:val="0"/>
        <w:autoSpaceDE w:val="0"/>
        <w:autoSpaceDN w:val="0"/>
        <w:adjustRightInd w:val="0"/>
        <w:spacing w:before="120" w:after="0"/>
      </w:pPr>
    </w:p>
    <w:sectPr w:rsidR="0060677E" w:rsidRPr="002C5C29" w:rsidSect="00293AB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4E842" w14:textId="77777777" w:rsidR="00A03645" w:rsidRDefault="00A03645">
      <w:r>
        <w:separator/>
      </w:r>
    </w:p>
  </w:endnote>
  <w:endnote w:type="continuationSeparator" w:id="0">
    <w:p w14:paraId="39DEBEB0" w14:textId="77777777" w:rsidR="00A03645" w:rsidRDefault="00A0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F439" w14:textId="7E8575D7" w:rsidR="0042097F" w:rsidRPr="0042097F" w:rsidRDefault="0042097F" w:rsidP="0042097F">
    <w:pPr>
      <w:pStyle w:val="Footer"/>
    </w:pPr>
    <w:r>
      <w:rPr>
        <w:rFonts w:eastAsia="MS Mincho" w:cs="Arial"/>
        <w:color w:val="6B6C6F"/>
        <w:sz w:val="18"/>
        <w:szCs w:val="18"/>
      </w:rPr>
      <w:t xml:space="preserve">Copyright © </w:t>
    </w:r>
    <w:proofErr w:type="spellStart"/>
    <w:r>
      <w:rPr>
        <w:rFonts w:eastAsia="MS Mincho" w:cs="Arial"/>
        <w:color w:val="6B6C6F"/>
        <w:sz w:val="18"/>
        <w:szCs w:val="18"/>
      </w:rPr>
      <w:t>Edgenuity</w:t>
    </w:r>
    <w:proofErr w:type="spellEnd"/>
    <w:r>
      <w:rPr>
        <w:rFonts w:eastAsia="MS Mincho" w:cs="Arial"/>
        <w:color w:val="6B6C6F"/>
        <w:sz w:val="18"/>
        <w:szCs w:val="18"/>
      </w:rPr>
      <w:t xml:space="preserve">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A8549" w14:textId="41FD777D" w:rsidR="00417FD2" w:rsidRDefault="00417FD2">
    <w:pPr>
      <w:pStyle w:val="Footer"/>
    </w:pPr>
    <w:r>
      <w:rPr>
        <w:rFonts w:eastAsia="MS Mincho" w:cs="Arial"/>
        <w:color w:val="6B6C6F"/>
        <w:sz w:val="18"/>
        <w:szCs w:val="18"/>
      </w:rPr>
      <w:t xml:space="preserve">Copyright © </w:t>
    </w:r>
    <w:proofErr w:type="spellStart"/>
    <w:r>
      <w:rPr>
        <w:rFonts w:eastAsia="MS Mincho" w:cs="Arial"/>
        <w:color w:val="6B6C6F"/>
        <w:sz w:val="18"/>
        <w:szCs w:val="18"/>
      </w:rPr>
      <w:t>Edgenuity</w:t>
    </w:r>
    <w:proofErr w:type="spellEnd"/>
    <w:r>
      <w:rPr>
        <w:rFonts w:eastAsia="MS Mincho" w:cs="Arial"/>
        <w:color w:val="6B6C6F"/>
        <w:sz w:val="18"/>
        <w:szCs w:val="18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9171A" w14:textId="77777777" w:rsidR="00A03645" w:rsidRDefault="00A03645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7A5819E8" w14:textId="77777777" w:rsidR="00A03645" w:rsidRDefault="00A03645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20E6D4D7" w14:textId="77777777" w:rsidR="00A03645" w:rsidRDefault="00A03645" w:rsidP="004902ED">
      <w:pPr>
        <w:ind w:right="360" w:firstLine="360"/>
      </w:pPr>
      <w:r>
        <w:separator/>
      </w:r>
    </w:p>
  </w:footnote>
  <w:footnote w:type="continuationSeparator" w:id="0">
    <w:p w14:paraId="141F15E3" w14:textId="77777777" w:rsidR="00A03645" w:rsidRDefault="00A0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DE31" w14:textId="77777777" w:rsidR="00D87DB0" w:rsidRPr="00D1330A" w:rsidRDefault="00D87DB0" w:rsidP="004902ED">
    <w:pPr>
      <w:tabs>
        <w:tab w:val="center" w:pos="396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5E6D9" w14:textId="226D19E6" w:rsidR="00D87DB0" w:rsidRPr="009E2169" w:rsidRDefault="001C7544" w:rsidP="002644B7">
    <w:pPr>
      <w:pStyle w:val="Header"/>
      <w:rPr>
        <w:color w:val="F78D26" w:themeColor="accent2"/>
      </w:rPr>
    </w:pPr>
    <w:r>
      <w:rPr>
        <w:color w:val="F78D26" w:themeColor="accent2"/>
      </w:rPr>
      <w:t>Student</w:t>
    </w:r>
    <w:r w:rsidR="00D87DB0" w:rsidRPr="009E2169">
      <w:rPr>
        <w:color w:val="F78D26" w:themeColor="accent2"/>
      </w:rPr>
      <w:t xml:space="preserve">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9776" w14:textId="77777777" w:rsidR="00D87DB0" w:rsidRPr="00054B83" w:rsidRDefault="00D87DB0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70528" behindDoc="1" locked="0" layoutInCell="1" allowOverlap="1" wp14:anchorId="26A2E720" wp14:editId="26A2E721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72576" behindDoc="0" locked="0" layoutInCell="1" allowOverlap="1" wp14:anchorId="26A2E722" wp14:editId="26A2E723">
          <wp:simplePos x="0" y="0"/>
          <wp:positionH relativeFrom="column">
            <wp:posOffset>4838700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A2E724" wp14:editId="26A2E725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AE0F76" w14:textId="6D20FBDE" w:rsidR="00D87DB0" w:rsidRPr="00277E45" w:rsidRDefault="00D87DB0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 w:rsidR="00BF11F0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Physical and Chemical Changes</w:t>
                          </w:r>
                        </w:p>
                        <w:p w14:paraId="5B93E6A6" w14:textId="777B29CF" w:rsidR="00D87DB0" w:rsidRPr="00277E45" w:rsidRDefault="001C7544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</w:t>
                          </w:r>
                          <w:r w:rsidR="00D87DB0" w:rsidRPr="00277E45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2E72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5.95pt;margin-top:-10.1pt;width:270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CGfAIAAGQ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" filled="f" stroked="f" strokeweight=".5pt">
              <v:textbox>
                <w:txbxContent>
                  <w:p w14:paraId="27AE0F76" w14:textId="6D20FBDE" w:rsidR="00D87DB0" w:rsidRPr="00277E45" w:rsidRDefault="00D87DB0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 w:rsidR="00BF11F0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Physical and Chemical Changes</w:t>
                    </w:r>
                  </w:p>
                  <w:p w14:paraId="5B93E6A6" w14:textId="777B29CF" w:rsidR="00D87DB0" w:rsidRPr="00277E45" w:rsidRDefault="001C7544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</w:t>
                    </w:r>
                    <w:r w:rsidR="00D87DB0" w:rsidRPr="00277E45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6A2E726" wp14:editId="5797394D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4154B6" id="Rectangle 25" o:spid="_x0000_s1026" style="position:absolute;margin-left:-72.5pt;margin-top:-8.5pt;width:306pt;height:4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57101B1"/>
    <w:multiLevelType w:val="hybridMultilevel"/>
    <w:tmpl w:val="FFBEC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00AF"/>
    <w:multiLevelType w:val="multilevel"/>
    <w:tmpl w:val="E08848C8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1F45BD"/>
    <w:multiLevelType w:val="hybridMultilevel"/>
    <w:tmpl w:val="4E3CC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6C5"/>
    <w:multiLevelType w:val="multilevel"/>
    <w:tmpl w:val="700E4D24"/>
    <w:numStyleLink w:val="bulletsflush"/>
  </w:abstractNum>
  <w:abstractNum w:abstractNumId="5" w15:restartNumberingAfterBreak="0">
    <w:nsid w:val="11CA1F80"/>
    <w:multiLevelType w:val="hybridMultilevel"/>
    <w:tmpl w:val="BBC87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4C4271E"/>
    <w:multiLevelType w:val="hybridMultilevel"/>
    <w:tmpl w:val="E02ECE2C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251971E4"/>
    <w:multiLevelType w:val="multilevel"/>
    <w:tmpl w:val="C9C66CB8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624A4C"/>
    <w:multiLevelType w:val="hybridMultilevel"/>
    <w:tmpl w:val="D3562F12"/>
    <w:lvl w:ilvl="0" w:tplc="DFA085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D7AC2"/>
    <w:multiLevelType w:val="multilevel"/>
    <w:tmpl w:val="700E4D24"/>
    <w:numStyleLink w:val="bulletsflush"/>
  </w:abstractNum>
  <w:abstractNum w:abstractNumId="12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44E5500"/>
    <w:multiLevelType w:val="hybridMultilevel"/>
    <w:tmpl w:val="4FE6AF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7F64"/>
    <w:multiLevelType w:val="multilevel"/>
    <w:tmpl w:val="700E4D24"/>
    <w:numStyleLink w:val="bulletsflush"/>
  </w:abstractNum>
  <w:abstractNum w:abstractNumId="15" w15:restartNumberingAfterBreak="0">
    <w:nsid w:val="3B672D67"/>
    <w:multiLevelType w:val="hybridMultilevel"/>
    <w:tmpl w:val="292E4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97AA9"/>
    <w:multiLevelType w:val="hybridMultilevel"/>
    <w:tmpl w:val="B34C0CDA"/>
    <w:lvl w:ilvl="0" w:tplc="44DACC32">
      <w:start w:val="1"/>
      <w:numFmt w:val="lowerLetter"/>
      <w:lvlText w:val="%1)"/>
      <w:lvlJc w:val="lef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4B2049E3"/>
    <w:multiLevelType w:val="hybridMultilevel"/>
    <w:tmpl w:val="B7DCE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677453"/>
    <w:multiLevelType w:val="multilevel"/>
    <w:tmpl w:val="74D69606"/>
    <w:numStyleLink w:val="numbers"/>
  </w:abstractNum>
  <w:abstractNum w:abstractNumId="21" w15:restartNumberingAfterBreak="0">
    <w:nsid w:val="559B62F9"/>
    <w:multiLevelType w:val="multilevel"/>
    <w:tmpl w:val="700E4D24"/>
    <w:numStyleLink w:val="bulletsflush"/>
  </w:abstractNum>
  <w:abstractNum w:abstractNumId="22" w15:restartNumberingAfterBreak="0">
    <w:nsid w:val="57ED6B29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B162D2E"/>
    <w:multiLevelType w:val="multilevel"/>
    <w:tmpl w:val="F6E0A8A6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C63051B"/>
    <w:multiLevelType w:val="multilevel"/>
    <w:tmpl w:val="C9D0BC00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5D67FA1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884F86"/>
    <w:multiLevelType w:val="hybridMultilevel"/>
    <w:tmpl w:val="3550B772"/>
    <w:lvl w:ilvl="0" w:tplc="1E82C64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E410A7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6"/>
  </w:num>
  <w:num w:numId="5">
    <w:abstractNumId w:val="7"/>
  </w:num>
  <w:num w:numId="6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auto"/>
          <w:sz w:val="20"/>
          <w:szCs w:val="20"/>
        </w:rPr>
      </w:lvl>
    </w:lvlOverride>
  </w:num>
  <w:num w:numId="7">
    <w:abstractNumId w:val="4"/>
  </w:num>
  <w:num w:numId="8">
    <w:abstractNumId w:val="20"/>
  </w:num>
  <w:num w:numId="9">
    <w:abstractNumId w:val="21"/>
  </w:num>
  <w:num w:numId="10">
    <w:abstractNumId w:val="0"/>
  </w:num>
  <w:num w:numId="11">
    <w:abstractNumId w:val="26"/>
  </w:num>
  <w:num w:numId="12">
    <w:abstractNumId w:val="14"/>
  </w:num>
  <w:num w:numId="13">
    <w:abstractNumId w:val="28"/>
  </w:num>
  <w:num w:numId="14">
    <w:abstractNumId w:val="22"/>
  </w:num>
  <w:num w:numId="15">
    <w:abstractNumId w:val="25"/>
  </w:num>
  <w:num w:numId="16">
    <w:abstractNumId w:val="9"/>
  </w:num>
  <w:num w:numId="17">
    <w:abstractNumId w:val="23"/>
  </w:num>
  <w:num w:numId="18">
    <w:abstractNumId w:val="2"/>
  </w:num>
  <w:num w:numId="19">
    <w:abstractNumId w:val="24"/>
  </w:num>
  <w:num w:numId="20">
    <w:abstractNumId w:val="5"/>
  </w:num>
  <w:num w:numId="21">
    <w:abstractNumId w:val="3"/>
  </w:num>
  <w:num w:numId="22">
    <w:abstractNumId w:val="10"/>
  </w:num>
  <w:num w:numId="23">
    <w:abstractNumId w:val="8"/>
  </w:num>
  <w:num w:numId="24">
    <w:abstractNumId w:val="1"/>
  </w:num>
  <w:num w:numId="25">
    <w:abstractNumId w:val="18"/>
  </w:num>
  <w:num w:numId="26">
    <w:abstractNumId w:val="15"/>
  </w:num>
  <w:num w:numId="27">
    <w:abstractNumId w:val="13"/>
  </w:num>
  <w:num w:numId="28">
    <w:abstractNumId w:val="17"/>
  </w:num>
  <w:num w:numId="2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AE"/>
    <w:rsid w:val="000002A2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6DBE"/>
    <w:rsid w:val="00017175"/>
    <w:rsid w:val="00017202"/>
    <w:rsid w:val="000206FE"/>
    <w:rsid w:val="00022F0E"/>
    <w:rsid w:val="00023932"/>
    <w:rsid w:val="000241C6"/>
    <w:rsid w:val="00027482"/>
    <w:rsid w:val="0003018B"/>
    <w:rsid w:val="000301AA"/>
    <w:rsid w:val="000304C3"/>
    <w:rsid w:val="0003103C"/>
    <w:rsid w:val="0003119F"/>
    <w:rsid w:val="00031EC3"/>
    <w:rsid w:val="000327F3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46766"/>
    <w:rsid w:val="0005120F"/>
    <w:rsid w:val="00051AE1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569A"/>
    <w:rsid w:val="00076089"/>
    <w:rsid w:val="00077EB6"/>
    <w:rsid w:val="00081202"/>
    <w:rsid w:val="00081D1C"/>
    <w:rsid w:val="00083ADD"/>
    <w:rsid w:val="00090A1F"/>
    <w:rsid w:val="00091170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3D6F"/>
    <w:rsid w:val="000B6E35"/>
    <w:rsid w:val="000B7E81"/>
    <w:rsid w:val="000C02D9"/>
    <w:rsid w:val="000C2708"/>
    <w:rsid w:val="000C2D1F"/>
    <w:rsid w:val="000C408A"/>
    <w:rsid w:val="000C600C"/>
    <w:rsid w:val="000C6239"/>
    <w:rsid w:val="000C666B"/>
    <w:rsid w:val="000C7017"/>
    <w:rsid w:val="000C76B8"/>
    <w:rsid w:val="000D2581"/>
    <w:rsid w:val="000D4F36"/>
    <w:rsid w:val="000D56A4"/>
    <w:rsid w:val="000D5C5B"/>
    <w:rsid w:val="000D7314"/>
    <w:rsid w:val="000E1114"/>
    <w:rsid w:val="000E19D4"/>
    <w:rsid w:val="000E1D45"/>
    <w:rsid w:val="000E3C55"/>
    <w:rsid w:val="000E3DCC"/>
    <w:rsid w:val="000E424C"/>
    <w:rsid w:val="000E4D11"/>
    <w:rsid w:val="000E5239"/>
    <w:rsid w:val="000E5C6A"/>
    <w:rsid w:val="000E680F"/>
    <w:rsid w:val="000E78B5"/>
    <w:rsid w:val="000E799E"/>
    <w:rsid w:val="000F25E5"/>
    <w:rsid w:val="000F4A1F"/>
    <w:rsid w:val="000F5444"/>
    <w:rsid w:val="000F5B56"/>
    <w:rsid w:val="000F65DC"/>
    <w:rsid w:val="000F7A4D"/>
    <w:rsid w:val="000F7FF1"/>
    <w:rsid w:val="00100179"/>
    <w:rsid w:val="00100B2A"/>
    <w:rsid w:val="00105303"/>
    <w:rsid w:val="00105943"/>
    <w:rsid w:val="00111AC8"/>
    <w:rsid w:val="001153B8"/>
    <w:rsid w:val="00116133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42A70"/>
    <w:rsid w:val="001503F0"/>
    <w:rsid w:val="0015065F"/>
    <w:rsid w:val="00150C8D"/>
    <w:rsid w:val="0015235E"/>
    <w:rsid w:val="00152A8E"/>
    <w:rsid w:val="00152C35"/>
    <w:rsid w:val="00154C59"/>
    <w:rsid w:val="00154E93"/>
    <w:rsid w:val="0015519E"/>
    <w:rsid w:val="001559A9"/>
    <w:rsid w:val="00160671"/>
    <w:rsid w:val="001628BC"/>
    <w:rsid w:val="00162F4C"/>
    <w:rsid w:val="00170E76"/>
    <w:rsid w:val="001711D5"/>
    <w:rsid w:val="00171BFF"/>
    <w:rsid w:val="00172367"/>
    <w:rsid w:val="00173CB3"/>
    <w:rsid w:val="00174B69"/>
    <w:rsid w:val="001765EB"/>
    <w:rsid w:val="001815B8"/>
    <w:rsid w:val="00182970"/>
    <w:rsid w:val="00182A59"/>
    <w:rsid w:val="0019029F"/>
    <w:rsid w:val="00193182"/>
    <w:rsid w:val="00197749"/>
    <w:rsid w:val="00197C4D"/>
    <w:rsid w:val="001A100C"/>
    <w:rsid w:val="001A2D1C"/>
    <w:rsid w:val="001A30CA"/>
    <w:rsid w:val="001A48CE"/>
    <w:rsid w:val="001A51BF"/>
    <w:rsid w:val="001A51F1"/>
    <w:rsid w:val="001A5581"/>
    <w:rsid w:val="001A5ECF"/>
    <w:rsid w:val="001A7969"/>
    <w:rsid w:val="001B32C2"/>
    <w:rsid w:val="001B5713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C7544"/>
    <w:rsid w:val="001D08F3"/>
    <w:rsid w:val="001D0DF5"/>
    <w:rsid w:val="001D17B1"/>
    <w:rsid w:val="001D1AB1"/>
    <w:rsid w:val="001D1AD0"/>
    <w:rsid w:val="001D1C8E"/>
    <w:rsid w:val="001D3FB2"/>
    <w:rsid w:val="001D401C"/>
    <w:rsid w:val="001D45BD"/>
    <w:rsid w:val="001D4CF7"/>
    <w:rsid w:val="001E07AD"/>
    <w:rsid w:val="001E22BB"/>
    <w:rsid w:val="001E2374"/>
    <w:rsid w:val="001E3E95"/>
    <w:rsid w:val="001E40AD"/>
    <w:rsid w:val="001E6BA9"/>
    <w:rsid w:val="001E7131"/>
    <w:rsid w:val="001E7443"/>
    <w:rsid w:val="001F3483"/>
    <w:rsid w:val="001F3E8C"/>
    <w:rsid w:val="001F51A8"/>
    <w:rsid w:val="001F62C7"/>
    <w:rsid w:val="001F6B0A"/>
    <w:rsid w:val="001F7145"/>
    <w:rsid w:val="001F79A4"/>
    <w:rsid w:val="002001D5"/>
    <w:rsid w:val="0020070F"/>
    <w:rsid w:val="00200B2E"/>
    <w:rsid w:val="002031F2"/>
    <w:rsid w:val="00204093"/>
    <w:rsid w:val="00205084"/>
    <w:rsid w:val="00205345"/>
    <w:rsid w:val="002063B2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892"/>
    <w:rsid w:val="0024130A"/>
    <w:rsid w:val="00242457"/>
    <w:rsid w:val="00244851"/>
    <w:rsid w:val="00245219"/>
    <w:rsid w:val="002461FA"/>
    <w:rsid w:val="00246380"/>
    <w:rsid w:val="00247E3E"/>
    <w:rsid w:val="00247FCB"/>
    <w:rsid w:val="00250127"/>
    <w:rsid w:val="00250A48"/>
    <w:rsid w:val="002514B7"/>
    <w:rsid w:val="002543EE"/>
    <w:rsid w:val="002601FB"/>
    <w:rsid w:val="00260202"/>
    <w:rsid w:val="00260822"/>
    <w:rsid w:val="002621FF"/>
    <w:rsid w:val="00262516"/>
    <w:rsid w:val="00262987"/>
    <w:rsid w:val="00262EBF"/>
    <w:rsid w:val="002644B7"/>
    <w:rsid w:val="00264D72"/>
    <w:rsid w:val="002677B2"/>
    <w:rsid w:val="00270D82"/>
    <w:rsid w:val="00271349"/>
    <w:rsid w:val="00271872"/>
    <w:rsid w:val="00272E3B"/>
    <w:rsid w:val="00273391"/>
    <w:rsid w:val="002770AA"/>
    <w:rsid w:val="002773BC"/>
    <w:rsid w:val="00277E45"/>
    <w:rsid w:val="00282FB3"/>
    <w:rsid w:val="00283548"/>
    <w:rsid w:val="002862E4"/>
    <w:rsid w:val="00287E96"/>
    <w:rsid w:val="00291EF6"/>
    <w:rsid w:val="00293ABC"/>
    <w:rsid w:val="00294A5A"/>
    <w:rsid w:val="002959EE"/>
    <w:rsid w:val="00296A5D"/>
    <w:rsid w:val="002973EE"/>
    <w:rsid w:val="002A1C2A"/>
    <w:rsid w:val="002A25FE"/>
    <w:rsid w:val="002A286F"/>
    <w:rsid w:val="002A443B"/>
    <w:rsid w:val="002A4AF5"/>
    <w:rsid w:val="002A588C"/>
    <w:rsid w:val="002A5AD0"/>
    <w:rsid w:val="002A6878"/>
    <w:rsid w:val="002B250D"/>
    <w:rsid w:val="002B2868"/>
    <w:rsid w:val="002B3570"/>
    <w:rsid w:val="002B405B"/>
    <w:rsid w:val="002B446B"/>
    <w:rsid w:val="002B563C"/>
    <w:rsid w:val="002B6030"/>
    <w:rsid w:val="002B709E"/>
    <w:rsid w:val="002B7ABC"/>
    <w:rsid w:val="002C0BD9"/>
    <w:rsid w:val="002C1CE3"/>
    <w:rsid w:val="002C2C01"/>
    <w:rsid w:val="002C3EC8"/>
    <w:rsid w:val="002C463D"/>
    <w:rsid w:val="002C5C29"/>
    <w:rsid w:val="002C5F46"/>
    <w:rsid w:val="002C627F"/>
    <w:rsid w:val="002C62A1"/>
    <w:rsid w:val="002C63C5"/>
    <w:rsid w:val="002C6572"/>
    <w:rsid w:val="002D0A8F"/>
    <w:rsid w:val="002D59D3"/>
    <w:rsid w:val="002D6008"/>
    <w:rsid w:val="002D7C48"/>
    <w:rsid w:val="002D7C4E"/>
    <w:rsid w:val="002E1B7A"/>
    <w:rsid w:val="002E328E"/>
    <w:rsid w:val="002E3A3E"/>
    <w:rsid w:val="002E4F77"/>
    <w:rsid w:val="002E5325"/>
    <w:rsid w:val="002F2F32"/>
    <w:rsid w:val="002F36F2"/>
    <w:rsid w:val="002F39B9"/>
    <w:rsid w:val="002F4F8A"/>
    <w:rsid w:val="002F5747"/>
    <w:rsid w:val="002F597B"/>
    <w:rsid w:val="002F5F72"/>
    <w:rsid w:val="002F684D"/>
    <w:rsid w:val="002F7127"/>
    <w:rsid w:val="002F7A6B"/>
    <w:rsid w:val="00302B9D"/>
    <w:rsid w:val="003041F0"/>
    <w:rsid w:val="00305E42"/>
    <w:rsid w:val="003064D5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1C05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1A5"/>
    <w:rsid w:val="003547F6"/>
    <w:rsid w:val="00354F33"/>
    <w:rsid w:val="00355243"/>
    <w:rsid w:val="003564FF"/>
    <w:rsid w:val="00363B9B"/>
    <w:rsid w:val="0036431D"/>
    <w:rsid w:val="00367FBD"/>
    <w:rsid w:val="00370BDA"/>
    <w:rsid w:val="00371362"/>
    <w:rsid w:val="003719E3"/>
    <w:rsid w:val="00375A7E"/>
    <w:rsid w:val="00376F19"/>
    <w:rsid w:val="00377F90"/>
    <w:rsid w:val="00384238"/>
    <w:rsid w:val="003866C2"/>
    <w:rsid w:val="003866C8"/>
    <w:rsid w:val="00386F6B"/>
    <w:rsid w:val="00390228"/>
    <w:rsid w:val="00391EB2"/>
    <w:rsid w:val="00392276"/>
    <w:rsid w:val="00392AA5"/>
    <w:rsid w:val="003960B8"/>
    <w:rsid w:val="003962C9"/>
    <w:rsid w:val="003A1573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0789"/>
    <w:rsid w:val="003E3385"/>
    <w:rsid w:val="003E3946"/>
    <w:rsid w:val="003E59C3"/>
    <w:rsid w:val="003E6BA0"/>
    <w:rsid w:val="003E6D01"/>
    <w:rsid w:val="003E7E7F"/>
    <w:rsid w:val="003F035B"/>
    <w:rsid w:val="003F4A18"/>
    <w:rsid w:val="003F558C"/>
    <w:rsid w:val="004005DB"/>
    <w:rsid w:val="00400DFC"/>
    <w:rsid w:val="004016B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07DBE"/>
    <w:rsid w:val="004144D1"/>
    <w:rsid w:val="00416806"/>
    <w:rsid w:val="00417928"/>
    <w:rsid w:val="00417FD2"/>
    <w:rsid w:val="0042097F"/>
    <w:rsid w:val="00422528"/>
    <w:rsid w:val="00425364"/>
    <w:rsid w:val="00426264"/>
    <w:rsid w:val="00426AA7"/>
    <w:rsid w:val="00430151"/>
    <w:rsid w:val="00430C90"/>
    <w:rsid w:val="0043322F"/>
    <w:rsid w:val="00435E0D"/>
    <w:rsid w:val="00435F17"/>
    <w:rsid w:val="00436821"/>
    <w:rsid w:val="00440E86"/>
    <w:rsid w:val="00440F0A"/>
    <w:rsid w:val="0044116D"/>
    <w:rsid w:val="004443CC"/>
    <w:rsid w:val="00444E03"/>
    <w:rsid w:val="00445D6D"/>
    <w:rsid w:val="004463FE"/>
    <w:rsid w:val="00446F5C"/>
    <w:rsid w:val="004471BB"/>
    <w:rsid w:val="00447418"/>
    <w:rsid w:val="00447906"/>
    <w:rsid w:val="00447A1C"/>
    <w:rsid w:val="00451FF5"/>
    <w:rsid w:val="00452DE4"/>
    <w:rsid w:val="00461B61"/>
    <w:rsid w:val="00463731"/>
    <w:rsid w:val="0047124D"/>
    <w:rsid w:val="004718AF"/>
    <w:rsid w:val="00471AA2"/>
    <w:rsid w:val="00471CF4"/>
    <w:rsid w:val="004745DB"/>
    <w:rsid w:val="00480DA3"/>
    <w:rsid w:val="00481AFB"/>
    <w:rsid w:val="004843B5"/>
    <w:rsid w:val="0048440F"/>
    <w:rsid w:val="00484FD3"/>
    <w:rsid w:val="004864F3"/>
    <w:rsid w:val="004902ED"/>
    <w:rsid w:val="00491209"/>
    <w:rsid w:val="004923A6"/>
    <w:rsid w:val="00492F1A"/>
    <w:rsid w:val="00494B58"/>
    <w:rsid w:val="00496E4C"/>
    <w:rsid w:val="004979FE"/>
    <w:rsid w:val="004A037D"/>
    <w:rsid w:val="004A0EBB"/>
    <w:rsid w:val="004A1E2A"/>
    <w:rsid w:val="004A2153"/>
    <w:rsid w:val="004A2B78"/>
    <w:rsid w:val="004A3F13"/>
    <w:rsid w:val="004A3FFC"/>
    <w:rsid w:val="004A476E"/>
    <w:rsid w:val="004B181D"/>
    <w:rsid w:val="004B2156"/>
    <w:rsid w:val="004B3168"/>
    <w:rsid w:val="004B35AC"/>
    <w:rsid w:val="004B46B9"/>
    <w:rsid w:val="004B6C2E"/>
    <w:rsid w:val="004B70D6"/>
    <w:rsid w:val="004C41F6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08C4"/>
    <w:rsid w:val="004E15DE"/>
    <w:rsid w:val="004E2C93"/>
    <w:rsid w:val="004E2F4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5064"/>
    <w:rsid w:val="005252B8"/>
    <w:rsid w:val="00526922"/>
    <w:rsid w:val="00526EE5"/>
    <w:rsid w:val="005271AC"/>
    <w:rsid w:val="0053000D"/>
    <w:rsid w:val="0053143D"/>
    <w:rsid w:val="00532E06"/>
    <w:rsid w:val="005358C4"/>
    <w:rsid w:val="005360DF"/>
    <w:rsid w:val="005362E1"/>
    <w:rsid w:val="00540593"/>
    <w:rsid w:val="00540B5A"/>
    <w:rsid w:val="00540BD1"/>
    <w:rsid w:val="00542379"/>
    <w:rsid w:val="00544FFD"/>
    <w:rsid w:val="005460D1"/>
    <w:rsid w:val="005462A7"/>
    <w:rsid w:val="00546CF4"/>
    <w:rsid w:val="00546ED1"/>
    <w:rsid w:val="00550865"/>
    <w:rsid w:val="005555B8"/>
    <w:rsid w:val="00555D54"/>
    <w:rsid w:val="00556F8C"/>
    <w:rsid w:val="005618A0"/>
    <w:rsid w:val="00563CE3"/>
    <w:rsid w:val="00564436"/>
    <w:rsid w:val="0056471E"/>
    <w:rsid w:val="00564FF1"/>
    <w:rsid w:val="005654DE"/>
    <w:rsid w:val="00573618"/>
    <w:rsid w:val="00575E7D"/>
    <w:rsid w:val="0057798E"/>
    <w:rsid w:val="0058113E"/>
    <w:rsid w:val="005818C5"/>
    <w:rsid w:val="00581F42"/>
    <w:rsid w:val="00582B21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4F44"/>
    <w:rsid w:val="00596E86"/>
    <w:rsid w:val="005A0CD5"/>
    <w:rsid w:val="005A0CE8"/>
    <w:rsid w:val="005A3AE5"/>
    <w:rsid w:val="005A4C7D"/>
    <w:rsid w:val="005A6680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1150"/>
    <w:rsid w:val="005C1D77"/>
    <w:rsid w:val="005C51D6"/>
    <w:rsid w:val="005C62D0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6418"/>
    <w:rsid w:val="005E7D44"/>
    <w:rsid w:val="005F187D"/>
    <w:rsid w:val="005F1974"/>
    <w:rsid w:val="005F3673"/>
    <w:rsid w:val="005F3949"/>
    <w:rsid w:val="005F588B"/>
    <w:rsid w:val="005F7F62"/>
    <w:rsid w:val="005F7FD3"/>
    <w:rsid w:val="0060099B"/>
    <w:rsid w:val="00604E2C"/>
    <w:rsid w:val="0060521C"/>
    <w:rsid w:val="0060639F"/>
    <w:rsid w:val="0060677E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7FE"/>
    <w:rsid w:val="0062596C"/>
    <w:rsid w:val="00626BBB"/>
    <w:rsid w:val="00631E65"/>
    <w:rsid w:val="006321B4"/>
    <w:rsid w:val="00632E28"/>
    <w:rsid w:val="00637400"/>
    <w:rsid w:val="006436D3"/>
    <w:rsid w:val="00645C87"/>
    <w:rsid w:val="00645E41"/>
    <w:rsid w:val="00650C7A"/>
    <w:rsid w:val="006603D1"/>
    <w:rsid w:val="00661BFD"/>
    <w:rsid w:val="00662142"/>
    <w:rsid w:val="0066318F"/>
    <w:rsid w:val="0066749C"/>
    <w:rsid w:val="006725C0"/>
    <w:rsid w:val="006728CE"/>
    <w:rsid w:val="00676110"/>
    <w:rsid w:val="00677523"/>
    <w:rsid w:val="006812F4"/>
    <w:rsid w:val="00681FBA"/>
    <w:rsid w:val="00682813"/>
    <w:rsid w:val="00683BCD"/>
    <w:rsid w:val="006840F6"/>
    <w:rsid w:val="00684EDD"/>
    <w:rsid w:val="006867BE"/>
    <w:rsid w:val="006869DB"/>
    <w:rsid w:val="00687E06"/>
    <w:rsid w:val="00690178"/>
    <w:rsid w:val="006904EE"/>
    <w:rsid w:val="006916FE"/>
    <w:rsid w:val="00691B58"/>
    <w:rsid w:val="00696E87"/>
    <w:rsid w:val="006A075A"/>
    <w:rsid w:val="006A0C06"/>
    <w:rsid w:val="006A0CA1"/>
    <w:rsid w:val="006A1D73"/>
    <w:rsid w:val="006A6A4D"/>
    <w:rsid w:val="006B0750"/>
    <w:rsid w:val="006B268F"/>
    <w:rsid w:val="006B27A4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E18EF"/>
    <w:rsid w:val="006E2638"/>
    <w:rsid w:val="006E42CB"/>
    <w:rsid w:val="006E43D3"/>
    <w:rsid w:val="006E4BB6"/>
    <w:rsid w:val="006E4C7D"/>
    <w:rsid w:val="006E78BF"/>
    <w:rsid w:val="006F0F93"/>
    <w:rsid w:val="006F15A8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6316"/>
    <w:rsid w:val="007175EE"/>
    <w:rsid w:val="0072323F"/>
    <w:rsid w:val="00723B82"/>
    <w:rsid w:val="00725F3F"/>
    <w:rsid w:val="00726549"/>
    <w:rsid w:val="0072711C"/>
    <w:rsid w:val="00727D28"/>
    <w:rsid w:val="00735189"/>
    <w:rsid w:val="00736537"/>
    <w:rsid w:val="00736E85"/>
    <w:rsid w:val="00741268"/>
    <w:rsid w:val="00742DBF"/>
    <w:rsid w:val="00746365"/>
    <w:rsid w:val="0074749A"/>
    <w:rsid w:val="00751840"/>
    <w:rsid w:val="007529AA"/>
    <w:rsid w:val="00752FEF"/>
    <w:rsid w:val="0075378B"/>
    <w:rsid w:val="00753C99"/>
    <w:rsid w:val="00755E0C"/>
    <w:rsid w:val="0075619B"/>
    <w:rsid w:val="00757788"/>
    <w:rsid w:val="0076029B"/>
    <w:rsid w:val="007608D9"/>
    <w:rsid w:val="00762E1E"/>
    <w:rsid w:val="007637C1"/>
    <w:rsid w:val="0076520A"/>
    <w:rsid w:val="00765755"/>
    <w:rsid w:val="00767ED0"/>
    <w:rsid w:val="00770964"/>
    <w:rsid w:val="0077475F"/>
    <w:rsid w:val="00775E15"/>
    <w:rsid w:val="007804CF"/>
    <w:rsid w:val="00783BAB"/>
    <w:rsid w:val="00787359"/>
    <w:rsid w:val="00792960"/>
    <w:rsid w:val="00794021"/>
    <w:rsid w:val="0079605E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6650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3177"/>
    <w:rsid w:val="007D3A15"/>
    <w:rsid w:val="007D4919"/>
    <w:rsid w:val="007D6217"/>
    <w:rsid w:val="007D6BBD"/>
    <w:rsid w:val="007E01BA"/>
    <w:rsid w:val="007E3EDE"/>
    <w:rsid w:val="007E41AC"/>
    <w:rsid w:val="007E4E1C"/>
    <w:rsid w:val="007E5DC9"/>
    <w:rsid w:val="007E6E27"/>
    <w:rsid w:val="007E7653"/>
    <w:rsid w:val="007F12EB"/>
    <w:rsid w:val="007F184C"/>
    <w:rsid w:val="007F2E68"/>
    <w:rsid w:val="007F3273"/>
    <w:rsid w:val="007F641F"/>
    <w:rsid w:val="007F6B54"/>
    <w:rsid w:val="007F7086"/>
    <w:rsid w:val="007F7EB9"/>
    <w:rsid w:val="00800193"/>
    <w:rsid w:val="00800F39"/>
    <w:rsid w:val="008067B5"/>
    <w:rsid w:val="008070DD"/>
    <w:rsid w:val="00807C12"/>
    <w:rsid w:val="0081015C"/>
    <w:rsid w:val="0081108D"/>
    <w:rsid w:val="008111D2"/>
    <w:rsid w:val="0081201F"/>
    <w:rsid w:val="0081343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5D3E"/>
    <w:rsid w:val="00830344"/>
    <w:rsid w:val="008337F9"/>
    <w:rsid w:val="0083453C"/>
    <w:rsid w:val="00834D7B"/>
    <w:rsid w:val="00835DB2"/>
    <w:rsid w:val="00836338"/>
    <w:rsid w:val="00836A37"/>
    <w:rsid w:val="0083709C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2042"/>
    <w:rsid w:val="0086593E"/>
    <w:rsid w:val="008662D2"/>
    <w:rsid w:val="00866EC3"/>
    <w:rsid w:val="008703F4"/>
    <w:rsid w:val="00870D60"/>
    <w:rsid w:val="00873218"/>
    <w:rsid w:val="00873F8D"/>
    <w:rsid w:val="0087405C"/>
    <w:rsid w:val="008768A3"/>
    <w:rsid w:val="00877AEB"/>
    <w:rsid w:val="008849A2"/>
    <w:rsid w:val="00885E7A"/>
    <w:rsid w:val="00887015"/>
    <w:rsid w:val="00890E89"/>
    <w:rsid w:val="00891E2A"/>
    <w:rsid w:val="00893944"/>
    <w:rsid w:val="00895CB4"/>
    <w:rsid w:val="00897F55"/>
    <w:rsid w:val="008A2EB4"/>
    <w:rsid w:val="008A3F45"/>
    <w:rsid w:val="008B0EA9"/>
    <w:rsid w:val="008B53B7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7C9A"/>
    <w:rsid w:val="008E26A5"/>
    <w:rsid w:val="008E5593"/>
    <w:rsid w:val="008E5A4C"/>
    <w:rsid w:val="008E7216"/>
    <w:rsid w:val="008F0234"/>
    <w:rsid w:val="008F2122"/>
    <w:rsid w:val="008F2F46"/>
    <w:rsid w:val="008F3BA6"/>
    <w:rsid w:val="008F45C0"/>
    <w:rsid w:val="008F4FEA"/>
    <w:rsid w:val="008F5534"/>
    <w:rsid w:val="008F558E"/>
    <w:rsid w:val="008F6213"/>
    <w:rsid w:val="008F7EB1"/>
    <w:rsid w:val="00902A4D"/>
    <w:rsid w:val="00902C6A"/>
    <w:rsid w:val="00902ED7"/>
    <w:rsid w:val="00904667"/>
    <w:rsid w:val="00904C6A"/>
    <w:rsid w:val="009057FD"/>
    <w:rsid w:val="0090638D"/>
    <w:rsid w:val="00906514"/>
    <w:rsid w:val="00907F7A"/>
    <w:rsid w:val="0091210B"/>
    <w:rsid w:val="00915523"/>
    <w:rsid w:val="00916694"/>
    <w:rsid w:val="009166CF"/>
    <w:rsid w:val="00917403"/>
    <w:rsid w:val="00917FC3"/>
    <w:rsid w:val="00920A72"/>
    <w:rsid w:val="00920F9F"/>
    <w:rsid w:val="0092177C"/>
    <w:rsid w:val="00921869"/>
    <w:rsid w:val="009220B5"/>
    <w:rsid w:val="00922B91"/>
    <w:rsid w:val="00922EC9"/>
    <w:rsid w:val="009247FC"/>
    <w:rsid w:val="00925E36"/>
    <w:rsid w:val="009276AA"/>
    <w:rsid w:val="009277AB"/>
    <w:rsid w:val="009311C5"/>
    <w:rsid w:val="00932EB3"/>
    <w:rsid w:val="00933806"/>
    <w:rsid w:val="00934163"/>
    <w:rsid w:val="00934ADA"/>
    <w:rsid w:val="00934FE6"/>
    <w:rsid w:val="009350D4"/>
    <w:rsid w:val="00936E3C"/>
    <w:rsid w:val="00937258"/>
    <w:rsid w:val="00937400"/>
    <w:rsid w:val="009404DD"/>
    <w:rsid w:val="009427DB"/>
    <w:rsid w:val="009436FF"/>
    <w:rsid w:val="009450BA"/>
    <w:rsid w:val="00946643"/>
    <w:rsid w:val="00947023"/>
    <w:rsid w:val="00947E95"/>
    <w:rsid w:val="009504AE"/>
    <w:rsid w:val="009514A6"/>
    <w:rsid w:val="0095289D"/>
    <w:rsid w:val="00952CFC"/>
    <w:rsid w:val="009534FB"/>
    <w:rsid w:val="0095405E"/>
    <w:rsid w:val="00955AC2"/>
    <w:rsid w:val="009568F3"/>
    <w:rsid w:val="009650F5"/>
    <w:rsid w:val="0096540F"/>
    <w:rsid w:val="00965797"/>
    <w:rsid w:val="0096709C"/>
    <w:rsid w:val="0096753D"/>
    <w:rsid w:val="00967689"/>
    <w:rsid w:val="009717D9"/>
    <w:rsid w:val="00974080"/>
    <w:rsid w:val="00977E81"/>
    <w:rsid w:val="00980B85"/>
    <w:rsid w:val="00981AB4"/>
    <w:rsid w:val="009829C3"/>
    <w:rsid w:val="0098606F"/>
    <w:rsid w:val="00987BC4"/>
    <w:rsid w:val="009909F2"/>
    <w:rsid w:val="00993FA7"/>
    <w:rsid w:val="00996C90"/>
    <w:rsid w:val="00997915"/>
    <w:rsid w:val="009A1041"/>
    <w:rsid w:val="009A1640"/>
    <w:rsid w:val="009A658D"/>
    <w:rsid w:val="009B3B65"/>
    <w:rsid w:val="009B41AE"/>
    <w:rsid w:val="009B7669"/>
    <w:rsid w:val="009B79A2"/>
    <w:rsid w:val="009B7BA2"/>
    <w:rsid w:val="009C0872"/>
    <w:rsid w:val="009C52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41E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E7709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3645"/>
    <w:rsid w:val="00A040B5"/>
    <w:rsid w:val="00A05303"/>
    <w:rsid w:val="00A054B2"/>
    <w:rsid w:val="00A07B1B"/>
    <w:rsid w:val="00A11866"/>
    <w:rsid w:val="00A12A69"/>
    <w:rsid w:val="00A12F53"/>
    <w:rsid w:val="00A1486F"/>
    <w:rsid w:val="00A157E2"/>
    <w:rsid w:val="00A15D04"/>
    <w:rsid w:val="00A17283"/>
    <w:rsid w:val="00A204FF"/>
    <w:rsid w:val="00A20EFB"/>
    <w:rsid w:val="00A2245E"/>
    <w:rsid w:val="00A23D29"/>
    <w:rsid w:val="00A24317"/>
    <w:rsid w:val="00A24AC3"/>
    <w:rsid w:val="00A25D56"/>
    <w:rsid w:val="00A25E6D"/>
    <w:rsid w:val="00A260FB"/>
    <w:rsid w:val="00A26ACB"/>
    <w:rsid w:val="00A30147"/>
    <w:rsid w:val="00A30C9F"/>
    <w:rsid w:val="00A33388"/>
    <w:rsid w:val="00A3610B"/>
    <w:rsid w:val="00A36C71"/>
    <w:rsid w:val="00A42FFB"/>
    <w:rsid w:val="00A4445F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6932"/>
    <w:rsid w:val="00A86C94"/>
    <w:rsid w:val="00A90CFC"/>
    <w:rsid w:val="00A9646A"/>
    <w:rsid w:val="00A9662D"/>
    <w:rsid w:val="00A9774E"/>
    <w:rsid w:val="00AA0163"/>
    <w:rsid w:val="00AA01CD"/>
    <w:rsid w:val="00AA0A23"/>
    <w:rsid w:val="00AA0FB4"/>
    <w:rsid w:val="00AA207E"/>
    <w:rsid w:val="00AA29F0"/>
    <w:rsid w:val="00AA3512"/>
    <w:rsid w:val="00AA4D30"/>
    <w:rsid w:val="00AA685E"/>
    <w:rsid w:val="00AB1108"/>
    <w:rsid w:val="00AB24A2"/>
    <w:rsid w:val="00AB3256"/>
    <w:rsid w:val="00AB53A0"/>
    <w:rsid w:val="00AC08F1"/>
    <w:rsid w:val="00AC1CC7"/>
    <w:rsid w:val="00AC21E7"/>
    <w:rsid w:val="00AC3529"/>
    <w:rsid w:val="00AC6244"/>
    <w:rsid w:val="00AC7DEA"/>
    <w:rsid w:val="00AD1893"/>
    <w:rsid w:val="00AD1D9D"/>
    <w:rsid w:val="00AD344F"/>
    <w:rsid w:val="00AD4928"/>
    <w:rsid w:val="00AD7AA3"/>
    <w:rsid w:val="00AE025A"/>
    <w:rsid w:val="00AE0A85"/>
    <w:rsid w:val="00AE225C"/>
    <w:rsid w:val="00AE2FDC"/>
    <w:rsid w:val="00AE4B8C"/>
    <w:rsid w:val="00AE4FDA"/>
    <w:rsid w:val="00AE5520"/>
    <w:rsid w:val="00AE7256"/>
    <w:rsid w:val="00AF1576"/>
    <w:rsid w:val="00AF309F"/>
    <w:rsid w:val="00AF394C"/>
    <w:rsid w:val="00AF412D"/>
    <w:rsid w:val="00AF49D5"/>
    <w:rsid w:val="00AF55A3"/>
    <w:rsid w:val="00AF56B3"/>
    <w:rsid w:val="00AF7AEF"/>
    <w:rsid w:val="00B0022D"/>
    <w:rsid w:val="00B010B2"/>
    <w:rsid w:val="00B077A2"/>
    <w:rsid w:val="00B11F59"/>
    <w:rsid w:val="00B1303F"/>
    <w:rsid w:val="00B13CBF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4612"/>
    <w:rsid w:val="00B36BFB"/>
    <w:rsid w:val="00B42B00"/>
    <w:rsid w:val="00B43194"/>
    <w:rsid w:val="00B4444B"/>
    <w:rsid w:val="00B44F5D"/>
    <w:rsid w:val="00B466FC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C4E"/>
    <w:rsid w:val="00B7297F"/>
    <w:rsid w:val="00B73CA1"/>
    <w:rsid w:val="00B75BB8"/>
    <w:rsid w:val="00B76F66"/>
    <w:rsid w:val="00B80040"/>
    <w:rsid w:val="00B831FE"/>
    <w:rsid w:val="00B83C39"/>
    <w:rsid w:val="00B867FF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22D7"/>
    <w:rsid w:val="00BA29AE"/>
    <w:rsid w:val="00BA2E83"/>
    <w:rsid w:val="00BA3F86"/>
    <w:rsid w:val="00BA5C30"/>
    <w:rsid w:val="00BA6491"/>
    <w:rsid w:val="00BA7051"/>
    <w:rsid w:val="00BB0415"/>
    <w:rsid w:val="00BB0686"/>
    <w:rsid w:val="00BB1042"/>
    <w:rsid w:val="00BB2CFD"/>
    <w:rsid w:val="00BB2EE7"/>
    <w:rsid w:val="00BB3746"/>
    <w:rsid w:val="00BB44D0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E0F3D"/>
    <w:rsid w:val="00BE324F"/>
    <w:rsid w:val="00BE372B"/>
    <w:rsid w:val="00BE6C7C"/>
    <w:rsid w:val="00BF11F0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4D18"/>
    <w:rsid w:val="00C05B17"/>
    <w:rsid w:val="00C068EA"/>
    <w:rsid w:val="00C06D05"/>
    <w:rsid w:val="00C13379"/>
    <w:rsid w:val="00C15710"/>
    <w:rsid w:val="00C163B7"/>
    <w:rsid w:val="00C20A72"/>
    <w:rsid w:val="00C21C4C"/>
    <w:rsid w:val="00C22B0A"/>
    <w:rsid w:val="00C235D2"/>
    <w:rsid w:val="00C23B66"/>
    <w:rsid w:val="00C259BF"/>
    <w:rsid w:val="00C26969"/>
    <w:rsid w:val="00C26A03"/>
    <w:rsid w:val="00C279D9"/>
    <w:rsid w:val="00C31894"/>
    <w:rsid w:val="00C33A55"/>
    <w:rsid w:val="00C348CE"/>
    <w:rsid w:val="00C358AB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5064F"/>
    <w:rsid w:val="00C54EAE"/>
    <w:rsid w:val="00C577B3"/>
    <w:rsid w:val="00C577FC"/>
    <w:rsid w:val="00C617F7"/>
    <w:rsid w:val="00C6348D"/>
    <w:rsid w:val="00C63694"/>
    <w:rsid w:val="00C639D9"/>
    <w:rsid w:val="00C6678E"/>
    <w:rsid w:val="00C66B5C"/>
    <w:rsid w:val="00C67691"/>
    <w:rsid w:val="00C72E20"/>
    <w:rsid w:val="00C7303C"/>
    <w:rsid w:val="00C737DE"/>
    <w:rsid w:val="00C74352"/>
    <w:rsid w:val="00C75B7C"/>
    <w:rsid w:val="00C77766"/>
    <w:rsid w:val="00C801A2"/>
    <w:rsid w:val="00C80654"/>
    <w:rsid w:val="00C84088"/>
    <w:rsid w:val="00C85148"/>
    <w:rsid w:val="00C851C1"/>
    <w:rsid w:val="00C876DB"/>
    <w:rsid w:val="00C90C10"/>
    <w:rsid w:val="00C91D92"/>
    <w:rsid w:val="00C94B01"/>
    <w:rsid w:val="00C94DC8"/>
    <w:rsid w:val="00C950BD"/>
    <w:rsid w:val="00C95E49"/>
    <w:rsid w:val="00C96D33"/>
    <w:rsid w:val="00C96DFE"/>
    <w:rsid w:val="00C97133"/>
    <w:rsid w:val="00C97EA5"/>
    <w:rsid w:val="00CA07F9"/>
    <w:rsid w:val="00CA176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4571"/>
    <w:rsid w:val="00CB5822"/>
    <w:rsid w:val="00CC00EE"/>
    <w:rsid w:val="00CC081C"/>
    <w:rsid w:val="00CC0EE8"/>
    <w:rsid w:val="00CC2327"/>
    <w:rsid w:val="00CC4E9B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F6A"/>
    <w:rsid w:val="00CE1B73"/>
    <w:rsid w:val="00CE26DB"/>
    <w:rsid w:val="00CE39F8"/>
    <w:rsid w:val="00CE4AA8"/>
    <w:rsid w:val="00CE768B"/>
    <w:rsid w:val="00CF0294"/>
    <w:rsid w:val="00CF095A"/>
    <w:rsid w:val="00CF2F69"/>
    <w:rsid w:val="00CF492A"/>
    <w:rsid w:val="00CF5836"/>
    <w:rsid w:val="00CF7F38"/>
    <w:rsid w:val="00D001F4"/>
    <w:rsid w:val="00D0167E"/>
    <w:rsid w:val="00D02CE8"/>
    <w:rsid w:val="00D046EF"/>
    <w:rsid w:val="00D0512D"/>
    <w:rsid w:val="00D05429"/>
    <w:rsid w:val="00D06C82"/>
    <w:rsid w:val="00D06DCE"/>
    <w:rsid w:val="00D06ED8"/>
    <w:rsid w:val="00D10634"/>
    <w:rsid w:val="00D119B9"/>
    <w:rsid w:val="00D11B0C"/>
    <w:rsid w:val="00D11ED0"/>
    <w:rsid w:val="00D154C0"/>
    <w:rsid w:val="00D17FE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31C"/>
    <w:rsid w:val="00D3269F"/>
    <w:rsid w:val="00D334CF"/>
    <w:rsid w:val="00D33F8C"/>
    <w:rsid w:val="00D34711"/>
    <w:rsid w:val="00D40058"/>
    <w:rsid w:val="00D40A37"/>
    <w:rsid w:val="00D420C4"/>
    <w:rsid w:val="00D45380"/>
    <w:rsid w:val="00D4571E"/>
    <w:rsid w:val="00D46CC0"/>
    <w:rsid w:val="00D50B4C"/>
    <w:rsid w:val="00D515B4"/>
    <w:rsid w:val="00D54995"/>
    <w:rsid w:val="00D55063"/>
    <w:rsid w:val="00D57717"/>
    <w:rsid w:val="00D61EC9"/>
    <w:rsid w:val="00D62051"/>
    <w:rsid w:val="00D621A1"/>
    <w:rsid w:val="00D64B4F"/>
    <w:rsid w:val="00D65AC1"/>
    <w:rsid w:val="00D66D90"/>
    <w:rsid w:val="00D67594"/>
    <w:rsid w:val="00D67EBF"/>
    <w:rsid w:val="00D70273"/>
    <w:rsid w:val="00D716D0"/>
    <w:rsid w:val="00D72BC1"/>
    <w:rsid w:val="00D7304C"/>
    <w:rsid w:val="00D73404"/>
    <w:rsid w:val="00D73BBF"/>
    <w:rsid w:val="00D75B60"/>
    <w:rsid w:val="00D80106"/>
    <w:rsid w:val="00D80AA3"/>
    <w:rsid w:val="00D82996"/>
    <w:rsid w:val="00D832AF"/>
    <w:rsid w:val="00D84E10"/>
    <w:rsid w:val="00D864EB"/>
    <w:rsid w:val="00D87DB0"/>
    <w:rsid w:val="00D90819"/>
    <w:rsid w:val="00D90D2B"/>
    <w:rsid w:val="00D91631"/>
    <w:rsid w:val="00D92225"/>
    <w:rsid w:val="00D92C1F"/>
    <w:rsid w:val="00D92EE3"/>
    <w:rsid w:val="00D951BB"/>
    <w:rsid w:val="00D96776"/>
    <w:rsid w:val="00D96DBB"/>
    <w:rsid w:val="00D9759F"/>
    <w:rsid w:val="00D9762A"/>
    <w:rsid w:val="00DA0D4D"/>
    <w:rsid w:val="00DA1897"/>
    <w:rsid w:val="00DA22E7"/>
    <w:rsid w:val="00DA29F3"/>
    <w:rsid w:val="00DA3CCC"/>
    <w:rsid w:val="00DA51E9"/>
    <w:rsid w:val="00DA6CF6"/>
    <w:rsid w:val="00DA79FE"/>
    <w:rsid w:val="00DB09B4"/>
    <w:rsid w:val="00DB0A4A"/>
    <w:rsid w:val="00DB0E19"/>
    <w:rsid w:val="00DB19DE"/>
    <w:rsid w:val="00DB2B2F"/>
    <w:rsid w:val="00DB3D46"/>
    <w:rsid w:val="00DB3EAC"/>
    <w:rsid w:val="00DB5680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28A6"/>
    <w:rsid w:val="00DD47C7"/>
    <w:rsid w:val="00DD4B45"/>
    <w:rsid w:val="00DD7A50"/>
    <w:rsid w:val="00DE1044"/>
    <w:rsid w:val="00DE17B3"/>
    <w:rsid w:val="00DE2003"/>
    <w:rsid w:val="00DE530C"/>
    <w:rsid w:val="00DF03C2"/>
    <w:rsid w:val="00DF0A5D"/>
    <w:rsid w:val="00DF0FEA"/>
    <w:rsid w:val="00DF19D0"/>
    <w:rsid w:val="00DF5537"/>
    <w:rsid w:val="00DF6163"/>
    <w:rsid w:val="00E015AA"/>
    <w:rsid w:val="00E01ECB"/>
    <w:rsid w:val="00E01EF2"/>
    <w:rsid w:val="00E0390E"/>
    <w:rsid w:val="00E05FED"/>
    <w:rsid w:val="00E062BD"/>
    <w:rsid w:val="00E10F8A"/>
    <w:rsid w:val="00E11EDF"/>
    <w:rsid w:val="00E125CE"/>
    <w:rsid w:val="00E13D96"/>
    <w:rsid w:val="00E170F8"/>
    <w:rsid w:val="00E21A32"/>
    <w:rsid w:val="00E2406A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0EA0"/>
    <w:rsid w:val="00E41301"/>
    <w:rsid w:val="00E41703"/>
    <w:rsid w:val="00E42BDE"/>
    <w:rsid w:val="00E4328A"/>
    <w:rsid w:val="00E43570"/>
    <w:rsid w:val="00E44C3A"/>
    <w:rsid w:val="00E460A5"/>
    <w:rsid w:val="00E47946"/>
    <w:rsid w:val="00E47FC1"/>
    <w:rsid w:val="00E522FE"/>
    <w:rsid w:val="00E541D2"/>
    <w:rsid w:val="00E54AE7"/>
    <w:rsid w:val="00E55663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194B"/>
    <w:rsid w:val="00E722CE"/>
    <w:rsid w:val="00E725BE"/>
    <w:rsid w:val="00E750D7"/>
    <w:rsid w:val="00E75578"/>
    <w:rsid w:val="00E75A35"/>
    <w:rsid w:val="00E7690B"/>
    <w:rsid w:val="00E77243"/>
    <w:rsid w:val="00E77A74"/>
    <w:rsid w:val="00E80D0C"/>
    <w:rsid w:val="00E82A6E"/>
    <w:rsid w:val="00E83FA8"/>
    <w:rsid w:val="00E851D8"/>
    <w:rsid w:val="00E90FFB"/>
    <w:rsid w:val="00E91DCE"/>
    <w:rsid w:val="00E9326F"/>
    <w:rsid w:val="00E9386F"/>
    <w:rsid w:val="00E94C8A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6E51"/>
    <w:rsid w:val="00EB7FB4"/>
    <w:rsid w:val="00EC01A2"/>
    <w:rsid w:val="00EC25D8"/>
    <w:rsid w:val="00EC2C4B"/>
    <w:rsid w:val="00EC2CB7"/>
    <w:rsid w:val="00EC6E15"/>
    <w:rsid w:val="00EC7231"/>
    <w:rsid w:val="00EC743C"/>
    <w:rsid w:val="00EC7E30"/>
    <w:rsid w:val="00ED0A25"/>
    <w:rsid w:val="00ED1FB0"/>
    <w:rsid w:val="00ED2920"/>
    <w:rsid w:val="00ED293B"/>
    <w:rsid w:val="00ED2D92"/>
    <w:rsid w:val="00ED4CFF"/>
    <w:rsid w:val="00ED5B2A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4715"/>
    <w:rsid w:val="00F161C7"/>
    <w:rsid w:val="00F17181"/>
    <w:rsid w:val="00F17218"/>
    <w:rsid w:val="00F17893"/>
    <w:rsid w:val="00F17EDF"/>
    <w:rsid w:val="00F2166F"/>
    <w:rsid w:val="00F21752"/>
    <w:rsid w:val="00F21A23"/>
    <w:rsid w:val="00F246C1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F8"/>
    <w:rsid w:val="00F41F6B"/>
    <w:rsid w:val="00F435F4"/>
    <w:rsid w:val="00F44F2B"/>
    <w:rsid w:val="00F451AA"/>
    <w:rsid w:val="00F45C91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56AF"/>
    <w:rsid w:val="00F65700"/>
    <w:rsid w:val="00F65D7D"/>
    <w:rsid w:val="00F739EA"/>
    <w:rsid w:val="00F73EDF"/>
    <w:rsid w:val="00F75867"/>
    <w:rsid w:val="00F75B21"/>
    <w:rsid w:val="00F75FD0"/>
    <w:rsid w:val="00F75FDB"/>
    <w:rsid w:val="00F8069E"/>
    <w:rsid w:val="00F81956"/>
    <w:rsid w:val="00F83822"/>
    <w:rsid w:val="00F8440F"/>
    <w:rsid w:val="00F84629"/>
    <w:rsid w:val="00F86B4B"/>
    <w:rsid w:val="00F87B07"/>
    <w:rsid w:val="00F87BFE"/>
    <w:rsid w:val="00F9035F"/>
    <w:rsid w:val="00F911EF"/>
    <w:rsid w:val="00F91408"/>
    <w:rsid w:val="00F91487"/>
    <w:rsid w:val="00F91644"/>
    <w:rsid w:val="00F91817"/>
    <w:rsid w:val="00F94BB5"/>
    <w:rsid w:val="00F961A3"/>
    <w:rsid w:val="00FA0951"/>
    <w:rsid w:val="00FA0AFC"/>
    <w:rsid w:val="00FA1C1C"/>
    <w:rsid w:val="00FA2529"/>
    <w:rsid w:val="00FA2AFE"/>
    <w:rsid w:val="00FA2CD7"/>
    <w:rsid w:val="00FA3636"/>
    <w:rsid w:val="00FA49D1"/>
    <w:rsid w:val="00FA7186"/>
    <w:rsid w:val="00FA7C12"/>
    <w:rsid w:val="00FB0549"/>
    <w:rsid w:val="00FB154B"/>
    <w:rsid w:val="00FB17F5"/>
    <w:rsid w:val="00FB2C83"/>
    <w:rsid w:val="00FB3E98"/>
    <w:rsid w:val="00FB5D4A"/>
    <w:rsid w:val="00FB7F72"/>
    <w:rsid w:val="00FC0729"/>
    <w:rsid w:val="00FC102A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E6"/>
    <w:rsid w:val="00FE4141"/>
    <w:rsid w:val="00FE448E"/>
    <w:rsid w:val="00FE5C75"/>
    <w:rsid w:val="00FF0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26A2E67E"/>
  <w14:defaultImageDpi w14:val="300"/>
  <w15:docId w15:val="{FECFDE6C-8A59-4A54-8C12-5ED03EFE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character" w:styleId="FollowedHyperlink">
    <w:name w:val="FollowedHyperlink"/>
    <w:basedOn w:val="DefaultParagraphFont"/>
    <w:rsid w:val="00952CFC"/>
    <w:rPr>
      <w:color w:val="798EE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102A"/>
  </w:style>
  <w:style w:type="character" w:styleId="Emphasis">
    <w:name w:val="Emphasis"/>
    <w:basedOn w:val="DefaultParagraphFont"/>
    <w:uiPriority w:val="20"/>
    <w:qFormat/>
    <w:rsid w:val="00FC102A"/>
    <w:rPr>
      <w:i/>
      <w:iCs/>
    </w:rPr>
  </w:style>
  <w:style w:type="character" w:styleId="Strong">
    <w:name w:val="Strong"/>
    <w:basedOn w:val="DefaultParagraphFont"/>
    <w:qFormat/>
    <w:rsid w:val="00FA7186"/>
    <w:rPr>
      <w:b/>
      <w:bCs/>
    </w:rPr>
  </w:style>
  <w:style w:type="paragraph" w:styleId="NoSpacing">
    <w:name w:val="No Spacing"/>
    <w:uiPriority w:val="1"/>
    <w:qFormat/>
    <w:rsid w:val="00105943"/>
    <w:pPr>
      <w:keepNext/>
    </w:pPr>
    <w:rPr>
      <w:rFonts w:ascii="Arial" w:eastAsiaTheme="minorHAnsi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omas\Desktop\Lab%202-4%20Density%20of%20Solids,%20lab%20guide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NYTQRMT4MAHZ-2-49050</_dlc_DocId>
    <_dlc_DocIdUrl xmlns="8e8c147c-4a44-4efb-abf1-e3af25080dca">
      <Url>http://eportal.education2020.com/Curriculum/CSCI/_layouts/DocIdRedir.aspx?ID=NYTQRMT4MAHZ-2-49050</Url>
      <Description>NYTQRMT4MAHZ-2-49050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13368-E141-4BB4-956B-33A77E765E0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23c08e2c-2ed2-4c06-80fd-450e2664af30"/>
    <ds:schemaRef ds:uri="8e8c147c-4a44-4efb-abf1-e3af25080dc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0F2586-B197-456E-A014-02A49B7A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2-4 Density of Solids, lab guide</Template>
  <TotalTime>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none</Company>
  <LinksUpToDate>false</LinksUpToDate>
  <CharactersWithSpaces>5925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Joe Tamer</dc:creator>
  <cp:keywords>word template; lab</cp:keywords>
  <cp:lastModifiedBy>Janette Rickels</cp:lastModifiedBy>
  <cp:revision>2</cp:revision>
  <cp:lastPrinted>2014-05-29T19:18:00Z</cp:lastPrinted>
  <dcterms:created xsi:type="dcterms:W3CDTF">2019-03-19T15:58:00Z</dcterms:created>
  <dcterms:modified xsi:type="dcterms:W3CDTF">2019-03-19T15:58:00Z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664805b0-0830-41e9-bf21-74d7afb10ad2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